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F7" w:rsidRDefault="00B41BF7" w:rsidP="00B41BF7">
      <w:pPr>
        <w:spacing w:line="240" w:lineRule="auto"/>
        <w:contextualSpacing/>
        <w:rPr>
          <w:rFonts w:ascii="Times New Roman" w:hAnsi="Times New Roman" w:cs="Times New Roman"/>
          <w:b/>
          <w:sz w:val="26"/>
          <w:szCs w:val="26"/>
          <w:lang w:val="be-BY"/>
        </w:rPr>
      </w:pPr>
      <w:r>
        <w:rPr>
          <w:rFonts w:ascii="Times New Roman" w:hAnsi="Times New Roman" w:cs="Times New Roman"/>
          <w:b/>
          <w:sz w:val="26"/>
          <w:szCs w:val="26"/>
        </w:rPr>
        <w:t xml:space="preserve">Религиозная миссия                                             </w:t>
      </w:r>
      <w:r>
        <w:rPr>
          <w:rFonts w:ascii="Times New Roman" w:hAnsi="Times New Roman" w:cs="Times New Roman"/>
          <w:b/>
          <w:sz w:val="26"/>
          <w:szCs w:val="26"/>
          <w:lang w:val="be-BY"/>
        </w:rPr>
        <w:t xml:space="preserve">     </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Рэл</w:t>
      </w:r>
      <w:proofErr w:type="spellEnd"/>
      <w:r>
        <w:rPr>
          <w:rFonts w:ascii="Times New Roman" w:hAnsi="Times New Roman" w:cs="Times New Roman"/>
          <w:b/>
          <w:sz w:val="26"/>
          <w:szCs w:val="26"/>
          <w:lang w:val="be-BY"/>
        </w:rPr>
        <w:t>ігійная місія</w:t>
      </w:r>
    </w:p>
    <w:p w:rsidR="00B41BF7" w:rsidRDefault="00B41BF7" w:rsidP="00B41BF7">
      <w:pPr>
        <w:spacing w:line="240" w:lineRule="auto"/>
        <w:contextualSpacing/>
        <w:rPr>
          <w:rFonts w:ascii="Times New Roman" w:hAnsi="Times New Roman" w:cs="Times New Roman"/>
          <w:b/>
          <w:sz w:val="26"/>
          <w:szCs w:val="26"/>
          <w:lang w:val="be-BY"/>
        </w:rPr>
      </w:pPr>
      <w:r>
        <w:rPr>
          <w:rFonts w:ascii="Times New Roman" w:hAnsi="Times New Roman" w:cs="Times New Roman"/>
          <w:b/>
          <w:sz w:val="26"/>
          <w:szCs w:val="26"/>
        </w:rPr>
        <w:t>«Б</w:t>
      </w:r>
      <w:r>
        <w:rPr>
          <w:rFonts w:ascii="Times New Roman" w:hAnsi="Times New Roman" w:cs="Times New Roman"/>
          <w:b/>
          <w:sz w:val="26"/>
          <w:szCs w:val="26"/>
          <w:lang w:val="be-BY"/>
        </w:rPr>
        <w:t>лаготвор</w:t>
      </w:r>
      <w:r>
        <w:rPr>
          <w:rFonts w:ascii="Times New Roman" w:hAnsi="Times New Roman" w:cs="Times New Roman"/>
          <w:b/>
          <w:sz w:val="26"/>
          <w:szCs w:val="26"/>
        </w:rPr>
        <w:t>и</w:t>
      </w:r>
      <w:r>
        <w:rPr>
          <w:rFonts w:ascii="Times New Roman" w:hAnsi="Times New Roman" w:cs="Times New Roman"/>
          <w:b/>
          <w:sz w:val="26"/>
          <w:szCs w:val="26"/>
          <w:lang w:val="be-BY"/>
        </w:rPr>
        <w:t xml:space="preserve">тельное </w:t>
      </w:r>
      <w:r>
        <w:rPr>
          <w:rFonts w:ascii="Times New Roman" w:hAnsi="Times New Roman" w:cs="Times New Roman"/>
          <w:b/>
          <w:sz w:val="26"/>
          <w:szCs w:val="26"/>
        </w:rPr>
        <w:t xml:space="preserve"> католическое </w:t>
      </w:r>
      <w:r>
        <w:rPr>
          <w:rFonts w:ascii="Times New Roman" w:hAnsi="Times New Roman" w:cs="Times New Roman"/>
          <w:b/>
          <w:sz w:val="26"/>
          <w:szCs w:val="26"/>
          <w:lang w:val="be-BY"/>
        </w:rPr>
        <w:t xml:space="preserve">                     “Дабрачыннае каталіцкае </w:t>
      </w:r>
    </w:p>
    <w:p w:rsidR="00B41BF7" w:rsidRDefault="00B41BF7" w:rsidP="00B41BF7">
      <w:pPr>
        <w:spacing w:line="240" w:lineRule="auto"/>
        <w:contextualSpacing/>
        <w:rPr>
          <w:rFonts w:ascii="Times New Roman" w:hAnsi="Times New Roman" w:cs="Times New Roman"/>
          <w:b/>
          <w:sz w:val="26"/>
          <w:szCs w:val="26"/>
        </w:rPr>
      </w:pPr>
      <w:r>
        <w:rPr>
          <w:rFonts w:ascii="Times New Roman" w:hAnsi="Times New Roman" w:cs="Times New Roman"/>
          <w:b/>
          <w:sz w:val="26"/>
          <w:szCs w:val="26"/>
        </w:rPr>
        <w:t xml:space="preserve">общество </w:t>
      </w:r>
      <w:proofErr w:type="spellStart"/>
      <w:r>
        <w:rPr>
          <w:rFonts w:ascii="Times New Roman" w:hAnsi="Times New Roman" w:cs="Times New Roman"/>
          <w:b/>
          <w:sz w:val="26"/>
          <w:szCs w:val="26"/>
        </w:rPr>
        <w:t>Каритас</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Минско</w:t>
      </w:r>
      <w:proofErr w:type="spellEnd"/>
      <w:r>
        <w:rPr>
          <w:rFonts w:ascii="Times New Roman" w:hAnsi="Times New Roman" w:cs="Times New Roman"/>
          <w:b/>
          <w:sz w:val="26"/>
          <w:szCs w:val="26"/>
        </w:rPr>
        <w:t xml:space="preserve">-                           </w:t>
      </w:r>
      <w:r>
        <w:rPr>
          <w:rFonts w:ascii="Times New Roman" w:hAnsi="Times New Roman" w:cs="Times New Roman"/>
          <w:b/>
          <w:sz w:val="26"/>
          <w:szCs w:val="26"/>
          <w:lang w:val="be-BY"/>
        </w:rPr>
        <w:t xml:space="preserve">  </w:t>
      </w:r>
      <w:r>
        <w:rPr>
          <w:rFonts w:ascii="Times New Roman" w:hAnsi="Times New Roman" w:cs="Times New Roman"/>
          <w:b/>
          <w:sz w:val="26"/>
          <w:szCs w:val="26"/>
        </w:rPr>
        <w:t xml:space="preserve">    </w:t>
      </w:r>
      <w:r>
        <w:rPr>
          <w:rFonts w:ascii="Times New Roman" w:hAnsi="Times New Roman" w:cs="Times New Roman"/>
          <w:b/>
          <w:sz w:val="26"/>
          <w:szCs w:val="26"/>
          <w:lang w:val="be-BY"/>
        </w:rPr>
        <w:t xml:space="preserve"> </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таварыства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Карытас</w:t>
      </w:r>
      <w:proofErr w:type="spellEnd"/>
      <w:r>
        <w:rPr>
          <w:rFonts w:ascii="Times New Roman" w:hAnsi="Times New Roman" w:cs="Times New Roman"/>
          <w:b/>
          <w:sz w:val="26"/>
          <w:szCs w:val="26"/>
        </w:rPr>
        <w:t>» М</w:t>
      </w:r>
      <w:r>
        <w:rPr>
          <w:rFonts w:ascii="Times New Roman" w:hAnsi="Times New Roman" w:cs="Times New Roman"/>
          <w:b/>
          <w:sz w:val="26"/>
          <w:szCs w:val="26"/>
          <w:lang w:val="be-BY"/>
        </w:rPr>
        <w:t>інска-</w:t>
      </w:r>
      <w:r>
        <w:rPr>
          <w:rFonts w:ascii="Times New Roman" w:hAnsi="Times New Roman" w:cs="Times New Roman"/>
          <w:b/>
          <w:sz w:val="26"/>
          <w:szCs w:val="26"/>
        </w:rPr>
        <w:t xml:space="preserve">  </w:t>
      </w:r>
    </w:p>
    <w:p w:rsidR="00B41BF7" w:rsidRDefault="00B41BF7" w:rsidP="00B41BF7">
      <w:pPr>
        <w:spacing w:line="240" w:lineRule="auto"/>
        <w:contextualSpacing/>
        <w:rPr>
          <w:rFonts w:ascii="Times New Roman" w:hAnsi="Times New Roman" w:cs="Times New Roman"/>
          <w:b/>
          <w:sz w:val="26"/>
          <w:szCs w:val="26"/>
          <w:lang w:val="be-BY"/>
        </w:rPr>
      </w:pPr>
      <w:r>
        <w:rPr>
          <w:rFonts w:ascii="Times New Roman" w:hAnsi="Times New Roman" w:cs="Times New Roman"/>
          <w:b/>
          <w:sz w:val="26"/>
          <w:szCs w:val="26"/>
        </w:rPr>
        <w:t>Могилевской архиепархии</w:t>
      </w:r>
      <w:r>
        <w:rPr>
          <w:rFonts w:ascii="Times New Roman" w:hAnsi="Times New Roman" w:cs="Times New Roman"/>
          <w:b/>
          <w:sz w:val="26"/>
          <w:szCs w:val="26"/>
          <w:lang w:val="be-BY"/>
        </w:rPr>
        <w:t xml:space="preserve">                                      Магілеўскай архідыяцэзіі</w:t>
      </w:r>
    </w:p>
    <w:p w:rsidR="00B41BF7" w:rsidRDefault="00B41BF7" w:rsidP="00B41BF7">
      <w:pPr>
        <w:spacing w:line="240" w:lineRule="auto"/>
        <w:contextualSpacing/>
        <w:rPr>
          <w:rFonts w:ascii="Times New Roman" w:hAnsi="Times New Roman" w:cs="Times New Roman"/>
          <w:b/>
          <w:sz w:val="26"/>
          <w:szCs w:val="26"/>
          <w:lang w:val="be-BY"/>
        </w:rPr>
      </w:pPr>
      <w:r>
        <w:rPr>
          <w:rFonts w:ascii="Times New Roman" w:hAnsi="Times New Roman" w:cs="Times New Roman"/>
          <w:b/>
          <w:sz w:val="26"/>
          <w:szCs w:val="26"/>
        </w:rPr>
        <w:t>Римско-католической Церкви</w:t>
      </w:r>
      <w:r>
        <w:rPr>
          <w:rFonts w:ascii="Times New Roman" w:hAnsi="Times New Roman" w:cs="Times New Roman"/>
          <w:b/>
          <w:sz w:val="26"/>
          <w:szCs w:val="26"/>
          <w:lang w:val="be-BY"/>
        </w:rPr>
        <w:t xml:space="preserve">                                Рымска-каталіцкага Касцела </w:t>
      </w:r>
    </w:p>
    <w:p w:rsidR="00B41BF7" w:rsidRDefault="00B41BF7" w:rsidP="00B41BF7">
      <w:pPr>
        <w:spacing w:line="240" w:lineRule="auto"/>
        <w:contextualSpacing/>
        <w:rPr>
          <w:rFonts w:ascii="Times New Roman" w:hAnsi="Times New Roman" w:cs="Times New Roman"/>
          <w:b/>
          <w:sz w:val="28"/>
          <w:szCs w:val="28"/>
          <w:lang w:val="be-BY"/>
        </w:rPr>
      </w:pPr>
      <w:r>
        <w:rPr>
          <w:rFonts w:ascii="Times New Roman" w:hAnsi="Times New Roman" w:cs="Times New Roman"/>
          <w:b/>
          <w:sz w:val="26"/>
          <w:szCs w:val="26"/>
        </w:rPr>
        <w:t>в Республике Беларусь</w:t>
      </w:r>
      <w:r>
        <w:rPr>
          <w:rFonts w:ascii="Times New Roman" w:hAnsi="Times New Roman" w:cs="Times New Roman"/>
          <w:b/>
          <w:sz w:val="26"/>
          <w:szCs w:val="26"/>
          <w:lang w:val="be-BY"/>
        </w:rPr>
        <w:t xml:space="preserve">                                              ў Рэспубліцы Беларусь</w:t>
      </w:r>
      <w:r>
        <w:rPr>
          <w:rFonts w:ascii="Times New Roman" w:hAnsi="Times New Roman" w:cs="Times New Roman"/>
          <w:b/>
          <w:sz w:val="28"/>
          <w:szCs w:val="28"/>
          <w:lang w:val="be-BY"/>
        </w:rPr>
        <w:t xml:space="preserve">                                         </w:t>
      </w:r>
    </w:p>
    <w:p w:rsidR="00B41BF7" w:rsidRDefault="00B41BF7" w:rsidP="00B41BF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41BF7" w:rsidRDefault="00B41BF7" w:rsidP="00B41BF7">
      <w:pPr>
        <w:spacing w:line="240" w:lineRule="auto"/>
        <w:rPr>
          <w:rFonts w:ascii="Times New Roman" w:hAnsi="Times New Roman" w:cs="Times New Roman"/>
          <w:b/>
          <w:sz w:val="24"/>
          <w:szCs w:val="24"/>
          <w:lang w:val="be-BY"/>
        </w:rPr>
      </w:pPr>
    </w:p>
    <w:p w:rsidR="00B41BF7" w:rsidRDefault="00B41BF7" w:rsidP="00B41BF7">
      <w:pPr>
        <w:pStyle w:val="capu1"/>
        <w:jc w:val="right"/>
        <w:rPr>
          <w:sz w:val="28"/>
          <w:szCs w:val="28"/>
        </w:rPr>
      </w:pPr>
      <w:r>
        <w:rPr>
          <w:sz w:val="28"/>
          <w:szCs w:val="28"/>
        </w:rPr>
        <w:t>УТВЕРЖДАЮ</w:t>
      </w:r>
    </w:p>
    <w:p w:rsidR="00B41BF7" w:rsidRDefault="00B41BF7" w:rsidP="00B41BF7">
      <w:pPr>
        <w:pStyle w:val="cap1"/>
        <w:jc w:val="right"/>
        <w:rPr>
          <w:sz w:val="28"/>
          <w:szCs w:val="28"/>
        </w:rPr>
      </w:pPr>
    </w:p>
    <w:p w:rsidR="00B41BF7" w:rsidRDefault="00B41BF7" w:rsidP="00B41BF7">
      <w:pPr>
        <w:pStyle w:val="cap1"/>
        <w:jc w:val="right"/>
        <w:rPr>
          <w:sz w:val="28"/>
          <w:szCs w:val="28"/>
        </w:rPr>
      </w:pPr>
      <w:r>
        <w:rPr>
          <w:sz w:val="28"/>
          <w:szCs w:val="28"/>
        </w:rPr>
        <w:t xml:space="preserve">Директор РМ «БКО </w:t>
      </w:r>
      <w:proofErr w:type="spellStart"/>
      <w:r>
        <w:rPr>
          <w:sz w:val="28"/>
          <w:szCs w:val="28"/>
        </w:rPr>
        <w:t>Каритас</w:t>
      </w:r>
      <w:proofErr w:type="spellEnd"/>
      <w:r>
        <w:rPr>
          <w:sz w:val="28"/>
          <w:szCs w:val="28"/>
        </w:rPr>
        <w:t>» ММА</w:t>
      </w:r>
    </w:p>
    <w:p w:rsidR="00B41BF7" w:rsidRDefault="00B41BF7" w:rsidP="00B41BF7">
      <w:pPr>
        <w:pStyle w:val="cap1"/>
        <w:jc w:val="right"/>
        <w:rPr>
          <w:sz w:val="28"/>
          <w:szCs w:val="28"/>
        </w:rPr>
      </w:pPr>
    </w:p>
    <w:p w:rsidR="00B41BF7" w:rsidRDefault="00B41BF7" w:rsidP="00B41BF7">
      <w:pPr>
        <w:pStyle w:val="cap1"/>
        <w:ind w:left="-788" w:firstLine="788"/>
        <w:jc w:val="right"/>
        <w:rPr>
          <w:sz w:val="28"/>
          <w:szCs w:val="28"/>
        </w:rPr>
      </w:pPr>
      <w:r>
        <w:rPr>
          <w:sz w:val="28"/>
          <w:szCs w:val="28"/>
        </w:rPr>
        <w:t>________________</w:t>
      </w:r>
    </w:p>
    <w:p w:rsidR="00B41BF7" w:rsidRDefault="00B41BF7" w:rsidP="00B41BF7">
      <w:pPr>
        <w:spacing w:line="240" w:lineRule="auto"/>
        <w:jc w:val="right"/>
        <w:rPr>
          <w:rFonts w:ascii="Times New Roman" w:hAnsi="Times New Roman" w:cs="Times New Roman"/>
          <w:sz w:val="28"/>
          <w:szCs w:val="28"/>
          <w:lang w:val="be-BY"/>
        </w:rPr>
      </w:pPr>
      <w:r>
        <w:rPr>
          <w:rFonts w:ascii="Times New Roman" w:hAnsi="Times New Roman" w:cs="Times New Roman"/>
          <w:sz w:val="28"/>
          <w:szCs w:val="28"/>
        </w:rPr>
        <w:t xml:space="preserve"> А.</w:t>
      </w:r>
      <w:r>
        <w:rPr>
          <w:rFonts w:ascii="Times New Roman" w:hAnsi="Times New Roman" w:cs="Times New Roman"/>
          <w:sz w:val="28"/>
          <w:szCs w:val="28"/>
          <w:lang w:val="be-BY"/>
        </w:rPr>
        <w:t>Ф. Ярошко</w:t>
      </w:r>
    </w:p>
    <w:p w:rsidR="00B41BF7" w:rsidRDefault="00B41BF7" w:rsidP="00B41BF7">
      <w:pPr>
        <w:spacing w:line="240" w:lineRule="auto"/>
        <w:jc w:val="right"/>
        <w:rPr>
          <w:rFonts w:ascii="Times New Roman" w:hAnsi="Times New Roman" w:cs="Times New Roman"/>
          <w:sz w:val="28"/>
          <w:szCs w:val="28"/>
          <w:lang w:val="be-BY"/>
        </w:rPr>
      </w:pPr>
    </w:p>
    <w:p w:rsidR="00B41BF7" w:rsidRDefault="00B41BF7" w:rsidP="00B41BF7">
      <w:pPr>
        <w:spacing w:line="240" w:lineRule="auto"/>
        <w:jc w:val="right"/>
        <w:rPr>
          <w:rFonts w:ascii="Times New Roman" w:hAnsi="Times New Roman" w:cs="Times New Roman"/>
          <w:sz w:val="26"/>
          <w:szCs w:val="26"/>
          <w:u w:val="single"/>
        </w:rPr>
      </w:pPr>
      <w:r>
        <w:rPr>
          <w:rFonts w:ascii="Times New Roman" w:hAnsi="Times New Roman" w:cs="Times New Roman"/>
          <w:sz w:val="26"/>
          <w:szCs w:val="26"/>
          <w:u w:val="single"/>
        </w:rPr>
        <w:t>«</w:t>
      </w:r>
      <w:r>
        <w:rPr>
          <w:rFonts w:ascii="Times New Roman" w:hAnsi="Times New Roman" w:cs="Times New Roman"/>
          <w:sz w:val="26"/>
          <w:szCs w:val="26"/>
          <w:u w:val="single"/>
          <w:lang w:val="be-BY"/>
        </w:rPr>
        <w:t xml:space="preserve">    </w:t>
      </w:r>
      <w:r>
        <w:rPr>
          <w:rFonts w:ascii="Times New Roman" w:hAnsi="Times New Roman" w:cs="Times New Roman"/>
          <w:sz w:val="26"/>
          <w:szCs w:val="26"/>
          <w:u w:val="single"/>
        </w:rPr>
        <w:t xml:space="preserve">»  </w:t>
      </w:r>
      <w:r>
        <w:rPr>
          <w:rFonts w:ascii="Times New Roman" w:hAnsi="Times New Roman" w:cs="Times New Roman"/>
          <w:sz w:val="26"/>
          <w:szCs w:val="26"/>
          <w:u w:val="single"/>
          <w:lang w:val="be-BY"/>
        </w:rPr>
        <w:t xml:space="preserve">                  </w:t>
      </w:r>
      <w:r>
        <w:rPr>
          <w:rFonts w:ascii="Times New Roman" w:hAnsi="Times New Roman" w:cs="Times New Roman"/>
          <w:sz w:val="26"/>
          <w:szCs w:val="26"/>
          <w:u w:val="single"/>
        </w:rPr>
        <w:t xml:space="preserve"> 20</w:t>
      </w:r>
      <w:r>
        <w:rPr>
          <w:rFonts w:ascii="Times New Roman" w:hAnsi="Times New Roman" w:cs="Times New Roman"/>
          <w:sz w:val="26"/>
          <w:szCs w:val="26"/>
          <w:u w:val="single"/>
          <w:lang w:val="be-BY"/>
        </w:rPr>
        <w:t>21</w:t>
      </w:r>
      <w:r>
        <w:rPr>
          <w:rFonts w:ascii="Times New Roman" w:hAnsi="Times New Roman" w:cs="Times New Roman"/>
          <w:sz w:val="26"/>
          <w:szCs w:val="26"/>
          <w:u w:val="single"/>
        </w:rPr>
        <w:t>г.</w:t>
      </w:r>
    </w:p>
    <w:p w:rsidR="00B41BF7" w:rsidRDefault="00B41BF7" w:rsidP="00B41BF7">
      <w:pPr>
        <w:spacing w:line="240" w:lineRule="auto"/>
        <w:rPr>
          <w:rFonts w:ascii="Times New Roman" w:hAnsi="Times New Roman" w:cs="Times New Roman"/>
          <w:b/>
          <w:sz w:val="26"/>
          <w:szCs w:val="26"/>
          <w:lang w:val="be-BY"/>
        </w:rPr>
      </w:pPr>
    </w:p>
    <w:p w:rsidR="00B41BF7" w:rsidRDefault="00B41BF7" w:rsidP="00B41BF7">
      <w:pPr>
        <w:spacing w:line="240" w:lineRule="auto"/>
        <w:jc w:val="right"/>
        <w:rPr>
          <w:rFonts w:ascii="Times New Roman" w:hAnsi="Times New Roman" w:cs="Times New Roman"/>
          <w:b/>
          <w:sz w:val="26"/>
          <w:szCs w:val="26"/>
          <w:lang w:val="be-BY"/>
        </w:rPr>
      </w:pPr>
    </w:p>
    <w:p w:rsidR="00B41BF7" w:rsidRDefault="00B41BF7" w:rsidP="00B41BF7">
      <w:pPr>
        <w:spacing w:line="240" w:lineRule="auto"/>
        <w:contextualSpacing/>
        <w:rPr>
          <w:rFonts w:ascii="Times New Roman" w:hAnsi="Times New Roman" w:cs="Times New Roman"/>
          <w:b/>
          <w:sz w:val="26"/>
          <w:szCs w:val="26"/>
        </w:rPr>
      </w:pPr>
      <w:r>
        <w:rPr>
          <w:rFonts w:ascii="Times New Roman" w:hAnsi="Times New Roman" w:cs="Times New Roman"/>
          <w:b/>
          <w:sz w:val="26"/>
          <w:szCs w:val="26"/>
        </w:rPr>
        <w:t>ПО</w:t>
      </w:r>
      <w:r w:rsidR="009E195C">
        <w:rPr>
          <w:rFonts w:ascii="Times New Roman" w:hAnsi="Times New Roman" w:cs="Times New Roman"/>
          <w:b/>
          <w:sz w:val="26"/>
          <w:szCs w:val="26"/>
        </w:rPr>
        <w:t>ЛОЖЕНИЕ</w:t>
      </w:r>
      <w:r>
        <w:rPr>
          <w:rFonts w:ascii="Times New Roman" w:hAnsi="Times New Roman" w:cs="Times New Roman"/>
          <w:b/>
          <w:sz w:val="26"/>
          <w:szCs w:val="26"/>
        </w:rPr>
        <w:t xml:space="preserve"> </w:t>
      </w:r>
    </w:p>
    <w:p w:rsidR="00B41BF7" w:rsidRDefault="00E227A3" w:rsidP="00B41BF7">
      <w:pPr>
        <w:spacing w:line="240" w:lineRule="auto"/>
        <w:contextualSpacing/>
        <w:rPr>
          <w:rFonts w:ascii="Times New Roman" w:hAnsi="Times New Roman" w:cs="Times New Roman"/>
          <w:b/>
          <w:sz w:val="26"/>
          <w:szCs w:val="26"/>
        </w:rPr>
      </w:pPr>
      <w:r>
        <w:rPr>
          <w:rFonts w:ascii="Times New Roman" w:hAnsi="Times New Roman" w:cs="Times New Roman"/>
          <w:b/>
          <w:sz w:val="26"/>
          <w:szCs w:val="26"/>
        </w:rPr>
        <w:t xml:space="preserve">ОБ ОБРАБОТКЕ И ЗАЩИТЕ </w:t>
      </w:r>
      <w:r w:rsidR="00B41BF7">
        <w:rPr>
          <w:rFonts w:ascii="Times New Roman" w:hAnsi="Times New Roman" w:cs="Times New Roman"/>
          <w:b/>
          <w:sz w:val="26"/>
          <w:szCs w:val="26"/>
        </w:rPr>
        <w:t>ПЕРСОНАЛЬНЫХ ДАННЫХ</w:t>
      </w:r>
    </w:p>
    <w:p w:rsidR="002356B8" w:rsidRDefault="002356B8" w:rsidP="00B41BF7">
      <w:pPr>
        <w:spacing w:line="240" w:lineRule="auto"/>
        <w:contextualSpacing/>
        <w:rPr>
          <w:rFonts w:ascii="Times New Roman" w:hAnsi="Times New Roman" w:cs="Times New Roman"/>
          <w:b/>
          <w:sz w:val="26"/>
          <w:szCs w:val="26"/>
        </w:rPr>
      </w:pPr>
    </w:p>
    <w:p w:rsidR="00B41BF7" w:rsidRDefault="002356B8" w:rsidP="00B41BF7">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д. </w:t>
      </w:r>
      <w:proofErr w:type="spellStart"/>
      <w:r>
        <w:rPr>
          <w:rFonts w:ascii="Times New Roman" w:hAnsi="Times New Roman" w:cs="Times New Roman"/>
          <w:sz w:val="26"/>
          <w:szCs w:val="26"/>
        </w:rPr>
        <w:t>Лесковка</w:t>
      </w:r>
      <w:proofErr w:type="spellEnd"/>
      <w:r>
        <w:rPr>
          <w:rFonts w:ascii="Times New Roman" w:hAnsi="Times New Roman" w:cs="Times New Roman"/>
          <w:sz w:val="26"/>
          <w:szCs w:val="26"/>
        </w:rPr>
        <w:t>, Минский р-н</w:t>
      </w:r>
    </w:p>
    <w:p w:rsidR="002356B8" w:rsidRDefault="002356B8" w:rsidP="00B41BF7">
      <w:pPr>
        <w:spacing w:line="240" w:lineRule="auto"/>
        <w:contextualSpacing/>
        <w:rPr>
          <w:rFonts w:ascii="Times New Roman" w:hAnsi="Times New Roman" w:cs="Times New Roman"/>
          <w:sz w:val="26"/>
          <w:szCs w:val="26"/>
        </w:rPr>
      </w:pPr>
    </w:p>
    <w:p w:rsidR="002356B8" w:rsidRDefault="002356B8" w:rsidP="00B41BF7">
      <w:pPr>
        <w:spacing w:line="240" w:lineRule="auto"/>
        <w:contextualSpacing/>
        <w:rPr>
          <w:rFonts w:ascii="Times New Roman" w:hAnsi="Times New Roman" w:cs="Times New Roman"/>
          <w:sz w:val="26"/>
          <w:szCs w:val="26"/>
        </w:rPr>
      </w:pPr>
    </w:p>
    <w:p w:rsidR="002356B8" w:rsidRPr="002356B8" w:rsidRDefault="002356B8" w:rsidP="00B41BF7">
      <w:pPr>
        <w:spacing w:line="240" w:lineRule="auto"/>
        <w:contextualSpacing/>
        <w:rPr>
          <w:rFonts w:ascii="Times New Roman" w:hAnsi="Times New Roman" w:cs="Times New Roman"/>
          <w:sz w:val="26"/>
          <w:szCs w:val="26"/>
        </w:rPr>
      </w:pPr>
    </w:p>
    <w:p w:rsidR="002356B8" w:rsidRPr="002356B8" w:rsidRDefault="002356B8" w:rsidP="002356B8">
      <w:pPr>
        <w:pStyle w:val="ConsPlusNormal"/>
        <w:contextualSpacing/>
        <w:jc w:val="center"/>
        <w:rPr>
          <w:rFonts w:ascii="Times New Roman" w:hAnsi="Times New Roman" w:cs="Times New Roman"/>
          <w:sz w:val="26"/>
          <w:szCs w:val="26"/>
        </w:rPr>
      </w:pPr>
      <w:r w:rsidRPr="002356B8">
        <w:rPr>
          <w:rFonts w:ascii="Times New Roman" w:hAnsi="Times New Roman" w:cs="Times New Roman"/>
          <w:b/>
          <w:bCs/>
          <w:sz w:val="26"/>
          <w:szCs w:val="26"/>
        </w:rPr>
        <w:t>ГЛАВА 1</w:t>
      </w:r>
    </w:p>
    <w:p w:rsidR="002356B8" w:rsidRPr="002356B8" w:rsidRDefault="002356B8" w:rsidP="002356B8">
      <w:pPr>
        <w:pStyle w:val="ConsPlusNormal"/>
        <w:contextualSpacing/>
        <w:jc w:val="center"/>
        <w:rPr>
          <w:rFonts w:ascii="Times New Roman" w:hAnsi="Times New Roman" w:cs="Times New Roman"/>
          <w:sz w:val="26"/>
          <w:szCs w:val="26"/>
        </w:rPr>
      </w:pPr>
      <w:r w:rsidRPr="002356B8">
        <w:rPr>
          <w:rFonts w:ascii="Times New Roman" w:hAnsi="Times New Roman" w:cs="Times New Roman"/>
          <w:b/>
          <w:bCs/>
          <w:sz w:val="26"/>
          <w:szCs w:val="26"/>
        </w:rPr>
        <w:t>ОБЩИЕ ПОЛОЖЕНИЯ</w:t>
      </w:r>
    </w:p>
    <w:p w:rsidR="002356B8" w:rsidRPr="002356B8" w:rsidRDefault="002356B8" w:rsidP="002356B8">
      <w:pPr>
        <w:pStyle w:val="ConsPlusNormal"/>
        <w:contextualSpacing/>
        <w:jc w:val="center"/>
        <w:rPr>
          <w:rFonts w:ascii="Times New Roman" w:hAnsi="Times New Roman" w:cs="Times New Roman"/>
          <w:sz w:val="26"/>
          <w:szCs w:val="26"/>
        </w:rPr>
      </w:pPr>
    </w:p>
    <w:p w:rsidR="002356B8" w:rsidRPr="002356B8" w:rsidRDefault="002356B8" w:rsidP="002356B8">
      <w:pPr>
        <w:pStyle w:val="ConsPlusNormal"/>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 xml:space="preserve">1.1. Настоящее Положение об обработке и защите персональных данных (далее - Положение) определяет политику </w:t>
      </w:r>
      <w:r>
        <w:rPr>
          <w:rFonts w:ascii="Times New Roman" w:hAnsi="Times New Roman" w:cs="Times New Roman"/>
          <w:sz w:val="26"/>
          <w:szCs w:val="26"/>
        </w:rPr>
        <w:t xml:space="preserve">Религиозной миссии «БКО </w:t>
      </w:r>
      <w:proofErr w:type="spellStart"/>
      <w:r>
        <w:rPr>
          <w:rFonts w:ascii="Times New Roman" w:hAnsi="Times New Roman" w:cs="Times New Roman"/>
          <w:sz w:val="26"/>
          <w:szCs w:val="26"/>
        </w:rPr>
        <w:t>Каритас</w:t>
      </w:r>
      <w:proofErr w:type="spellEnd"/>
      <w:r>
        <w:rPr>
          <w:rFonts w:ascii="Times New Roman" w:hAnsi="Times New Roman" w:cs="Times New Roman"/>
          <w:sz w:val="26"/>
          <w:szCs w:val="26"/>
        </w:rPr>
        <w:t xml:space="preserve">» ММА </w:t>
      </w:r>
      <w:r w:rsidRPr="002356B8">
        <w:rPr>
          <w:rFonts w:ascii="Times New Roman" w:hAnsi="Times New Roman" w:cs="Times New Roman"/>
          <w:sz w:val="26"/>
          <w:szCs w:val="26"/>
        </w:rPr>
        <w:t xml:space="preserve"> (далее </w:t>
      </w:r>
      <w:r>
        <w:rPr>
          <w:rFonts w:ascii="Times New Roman" w:hAnsi="Times New Roman" w:cs="Times New Roman"/>
          <w:sz w:val="26"/>
          <w:szCs w:val="26"/>
        </w:rPr>
        <w:t>–</w:t>
      </w:r>
      <w:r w:rsidRPr="002356B8">
        <w:rPr>
          <w:rFonts w:ascii="Times New Roman" w:hAnsi="Times New Roman" w:cs="Times New Roman"/>
          <w:sz w:val="26"/>
          <w:szCs w:val="26"/>
        </w:rPr>
        <w:t xml:space="preserve"> </w:t>
      </w:r>
      <w:r>
        <w:rPr>
          <w:rFonts w:ascii="Times New Roman" w:hAnsi="Times New Roman" w:cs="Times New Roman"/>
          <w:sz w:val="26"/>
          <w:szCs w:val="26"/>
        </w:rPr>
        <w:t>Организация</w:t>
      </w:r>
      <w:r w:rsidRPr="002356B8">
        <w:rPr>
          <w:rFonts w:ascii="Times New Roman" w:hAnsi="Times New Roman" w:cs="Times New Roman"/>
          <w:sz w:val="26"/>
          <w:szCs w:val="26"/>
        </w:rPr>
        <w:t>) в отношении обработки персональных данных, в том числе порядок обработки Организацией персональных данных лиц, не являющихся ее работниками, включая порядок сбора, хранения, использования, передачи и защиты персональных данных.</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1.3. Положение и изменения к нему утверждаются директором Организации.</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1.4. Положение является локальным правовым актом Организации,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lastRenderedPageBreak/>
        <w:t>1.5. Положение разработано на основе и во исполнение:</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a) Конституции Республики Беларусь;</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б) Трудового кодекса Республики Беларусь;</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в) Конвенции Совета Европы о защите физических лиц при автоматизированной обработке персональных данных от 28.01.1981;</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г) Хартии Европейского союза об основных правах от 12.12.2007;</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д) Закона Республики Беларусь от 07.05.2021 N 99-З "О защите персональных данных" (далее - Закон о защите персональных данных);</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е) Закона Республики Беларусь от 21.07.2008 N 418-З "О регистре населения";</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ж) Закона Республики Беларусь от 10.11.2008 N 455-З "Об информации, информатизации и защите информации";</w:t>
      </w:r>
    </w:p>
    <w:p w:rsidR="00B41BF7" w:rsidRDefault="002356B8" w:rsidP="00AF16A1">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з) иных нормативных правовых актов Республики Беларусь.</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p>
    <w:p w:rsidR="00AF16A1" w:rsidRPr="00AF16A1" w:rsidRDefault="00AF16A1" w:rsidP="00AF16A1">
      <w:pPr>
        <w:pStyle w:val="ConsPlusNormal"/>
        <w:contextualSpacing/>
        <w:jc w:val="center"/>
        <w:rPr>
          <w:rFonts w:ascii="Times New Roman" w:hAnsi="Times New Roman" w:cs="Times New Roman"/>
          <w:sz w:val="26"/>
          <w:szCs w:val="26"/>
        </w:rPr>
      </w:pPr>
      <w:r w:rsidRPr="00AF16A1">
        <w:rPr>
          <w:rFonts w:ascii="Times New Roman" w:hAnsi="Times New Roman" w:cs="Times New Roman"/>
          <w:b/>
          <w:bCs/>
          <w:sz w:val="26"/>
          <w:szCs w:val="26"/>
        </w:rPr>
        <w:t>ГЛАВА 2</w:t>
      </w:r>
    </w:p>
    <w:p w:rsidR="00AF16A1" w:rsidRPr="00AF16A1" w:rsidRDefault="00AF16A1" w:rsidP="00AF16A1">
      <w:pPr>
        <w:pStyle w:val="ConsPlusNormal"/>
        <w:contextualSpacing/>
        <w:jc w:val="center"/>
        <w:rPr>
          <w:rFonts w:ascii="Times New Roman" w:hAnsi="Times New Roman" w:cs="Times New Roman"/>
          <w:sz w:val="26"/>
          <w:szCs w:val="26"/>
        </w:rPr>
      </w:pPr>
      <w:r w:rsidRPr="00AF16A1">
        <w:rPr>
          <w:rFonts w:ascii="Times New Roman" w:hAnsi="Times New Roman" w:cs="Times New Roman"/>
          <w:b/>
          <w:bCs/>
          <w:sz w:val="26"/>
          <w:szCs w:val="26"/>
        </w:rPr>
        <w:t>ОСНОВНЫЕ ПОНЯТИЯ</w:t>
      </w:r>
    </w:p>
    <w:p w:rsidR="00AF16A1" w:rsidRPr="00AF16A1" w:rsidRDefault="00AF16A1" w:rsidP="00AF16A1">
      <w:pPr>
        <w:pStyle w:val="ConsPlusNormal"/>
        <w:contextualSpacing/>
        <w:jc w:val="center"/>
        <w:rPr>
          <w:rFonts w:ascii="Times New Roman" w:hAnsi="Times New Roman" w:cs="Times New Roman"/>
          <w:sz w:val="26"/>
          <w:szCs w:val="26"/>
        </w:rPr>
      </w:pPr>
    </w:p>
    <w:p w:rsidR="00AF16A1" w:rsidRPr="00AF16A1" w:rsidRDefault="00AF16A1" w:rsidP="00AF16A1">
      <w:pPr>
        <w:pStyle w:val="ConsPlusNormal"/>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2.1. В настоящем Положении используются следующие основные понятия и термины:</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 xml:space="preserve">a) Организация или </w:t>
      </w:r>
      <w:r>
        <w:rPr>
          <w:rFonts w:ascii="Times New Roman" w:hAnsi="Times New Roman" w:cs="Times New Roman"/>
          <w:sz w:val="26"/>
          <w:szCs w:val="26"/>
        </w:rPr>
        <w:t xml:space="preserve">Оператор - Религиозная миссия «Благотворительное католическое общество </w:t>
      </w:r>
      <w:proofErr w:type="spellStart"/>
      <w:r>
        <w:rPr>
          <w:rFonts w:ascii="Times New Roman" w:hAnsi="Times New Roman" w:cs="Times New Roman"/>
          <w:sz w:val="26"/>
          <w:szCs w:val="26"/>
        </w:rPr>
        <w:t>Каритас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Минско</w:t>
      </w:r>
      <w:proofErr w:type="spellEnd"/>
      <w:r>
        <w:rPr>
          <w:rFonts w:ascii="Times New Roman" w:hAnsi="Times New Roman" w:cs="Times New Roman"/>
          <w:sz w:val="26"/>
          <w:szCs w:val="26"/>
        </w:rPr>
        <w:t>-Могилевской архиепархии Римско-католической Церкви в Республике Беларусь</w:t>
      </w:r>
      <w:r w:rsidRPr="00AF16A1">
        <w:rPr>
          <w:rFonts w:ascii="Times New Roman" w:hAnsi="Times New Roman" w:cs="Times New Roman"/>
          <w:sz w:val="26"/>
          <w:szCs w:val="26"/>
        </w:rPr>
        <w:t>, расположенн</w:t>
      </w:r>
      <w:r>
        <w:rPr>
          <w:rFonts w:ascii="Times New Roman" w:hAnsi="Times New Roman" w:cs="Times New Roman"/>
          <w:sz w:val="26"/>
          <w:szCs w:val="26"/>
        </w:rPr>
        <w:t>ая</w:t>
      </w:r>
      <w:r w:rsidRPr="00AF16A1">
        <w:rPr>
          <w:rFonts w:ascii="Times New Roman" w:hAnsi="Times New Roman" w:cs="Times New Roman"/>
          <w:sz w:val="26"/>
          <w:szCs w:val="26"/>
        </w:rPr>
        <w:t xml:space="preserve"> по адресу: 22</w:t>
      </w:r>
      <w:r>
        <w:rPr>
          <w:rFonts w:ascii="Times New Roman" w:hAnsi="Times New Roman" w:cs="Times New Roman"/>
          <w:sz w:val="26"/>
          <w:szCs w:val="26"/>
        </w:rPr>
        <w:t>3040</w:t>
      </w:r>
      <w:r w:rsidRPr="00AF16A1">
        <w:rPr>
          <w:rFonts w:ascii="Times New Roman" w:hAnsi="Times New Roman" w:cs="Times New Roman"/>
          <w:sz w:val="26"/>
          <w:szCs w:val="26"/>
        </w:rPr>
        <w:t xml:space="preserve">, </w:t>
      </w:r>
      <w:r>
        <w:rPr>
          <w:rFonts w:ascii="Times New Roman" w:hAnsi="Times New Roman" w:cs="Times New Roman"/>
          <w:sz w:val="26"/>
          <w:szCs w:val="26"/>
        </w:rPr>
        <w:t>Минская обл., Минский р-н,</w:t>
      </w:r>
      <w:r w:rsidRPr="00AF16A1">
        <w:rPr>
          <w:rFonts w:ascii="Times New Roman" w:hAnsi="Times New Roman" w:cs="Times New Roman"/>
          <w:sz w:val="26"/>
          <w:szCs w:val="26"/>
        </w:rPr>
        <w:t xml:space="preserve"> </w:t>
      </w:r>
      <w:r>
        <w:rPr>
          <w:rFonts w:ascii="Times New Roman" w:hAnsi="Times New Roman" w:cs="Times New Roman"/>
          <w:sz w:val="26"/>
          <w:szCs w:val="26"/>
        </w:rPr>
        <w:t xml:space="preserve">д. </w:t>
      </w:r>
      <w:proofErr w:type="spellStart"/>
      <w:r>
        <w:rPr>
          <w:rFonts w:ascii="Times New Roman" w:hAnsi="Times New Roman" w:cs="Times New Roman"/>
          <w:sz w:val="26"/>
          <w:szCs w:val="26"/>
        </w:rPr>
        <w:t>Лесковка</w:t>
      </w:r>
      <w:proofErr w:type="spellEnd"/>
      <w:r w:rsidRPr="00AF16A1">
        <w:rPr>
          <w:rFonts w:ascii="Times New Roman" w:hAnsi="Times New Roman" w:cs="Times New Roman"/>
          <w:sz w:val="26"/>
          <w:szCs w:val="26"/>
        </w:rPr>
        <w:t xml:space="preserve">, ул. </w:t>
      </w:r>
      <w:proofErr w:type="spellStart"/>
      <w:r>
        <w:rPr>
          <w:rFonts w:ascii="Times New Roman" w:hAnsi="Times New Roman" w:cs="Times New Roman"/>
          <w:sz w:val="26"/>
          <w:szCs w:val="26"/>
        </w:rPr>
        <w:t>Каритас</w:t>
      </w:r>
      <w:proofErr w:type="spellEnd"/>
      <w:r w:rsidRPr="00AF16A1">
        <w:rPr>
          <w:rFonts w:ascii="Times New Roman" w:hAnsi="Times New Roman" w:cs="Times New Roman"/>
          <w:sz w:val="26"/>
          <w:szCs w:val="26"/>
        </w:rPr>
        <w:t>, д. 1;</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б)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в) субъект персональных данных - физическое лицо, к которому относятся обрабатываемые Организацией персональные данные, в том числе физическое лицо, не являющееся работником Организации, к которому относятся обрабатываемые Организацией персональные данные;</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г)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д)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е)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ж) распространение персональных данных - действия, направленные на ознакомление с персональными данными неопределенного круга лиц;</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 xml:space="preserve">з) предоставление персональных данных - действия, направленные на </w:t>
      </w:r>
      <w:r w:rsidRPr="00AF16A1">
        <w:rPr>
          <w:rFonts w:ascii="Times New Roman" w:hAnsi="Times New Roman" w:cs="Times New Roman"/>
          <w:sz w:val="26"/>
          <w:szCs w:val="26"/>
        </w:rPr>
        <w:lastRenderedPageBreak/>
        <w:t>ознакомление с персональными данными определенного лица или круга лиц;</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и) блокирование персональных данных - прекращение доступа к персональным данным без их удаления;</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к)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л)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м) трансграничная передача персональных данных - передача персональных данных на территорию иностранного государства;</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н)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AF16A1" w:rsidRPr="00AF16A1" w:rsidRDefault="00AF16A1" w:rsidP="00AF16A1">
      <w:pPr>
        <w:pStyle w:val="ConsPlusNormal"/>
        <w:ind w:firstLine="540"/>
        <w:contextualSpacing/>
        <w:jc w:val="both"/>
        <w:rPr>
          <w:rFonts w:ascii="Times New Roman" w:hAnsi="Times New Roman" w:cs="Times New Roman"/>
          <w:sz w:val="26"/>
          <w:szCs w:val="26"/>
        </w:rPr>
      </w:pPr>
    </w:p>
    <w:p w:rsidR="006C653B" w:rsidRPr="006C653B" w:rsidRDefault="006C653B" w:rsidP="006C653B">
      <w:pPr>
        <w:pStyle w:val="ConsPlusNormal"/>
        <w:jc w:val="center"/>
        <w:rPr>
          <w:rFonts w:ascii="Times New Roman" w:hAnsi="Times New Roman" w:cs="Times New Roman"/>
          <w:sz w:val="26"/>
          <w:szCs w:val="26"/>
        </w:rPr>
      </w:pPr>
      <w:r w:rsidRPr="006C653B">
        <w:rPr>
          <w:rFonts w:ascii="Times New Roman" w:hAnsi="Times New Roman" w:cs="Times New Roman"/>
          <w:b/>
          <w:bCs/>
          <w:sz w:val="26"/>
          <w:szCs w:val="26"/>
        </w:rPr>
        <w:t>ГЛАВА 3</w:t>
      </w:r>
    </w:p>
    <w:p w:rsidR="006C653B" w:rsidRPr="006C653B" w:rsidRDefault="006C653B" w:rsidP="006C653B">
      <w:pPr>
        <w:pStyle w:val="ConsPlusNormal"/>
        <w:jc w:val="center"/>
        <w:rPr>
          <w:rFonts w:ascii="Times New Roman" w:hAnsi="Times New Roman" w:cs="Times New Roman"/>
          <w:sz w:val="26"/>
          <w:szCs w:val="26"/>
        </w:rPr>
      </w:pPr>
      <w:r w:rsidRPr="006C653B">
        <w:rPr>
          <w:rFonts w:ascii="Times New Roman" w:hAnsi="Times New Roman" w:cs="Times New Roman"/>
          <w:b/>
          <w:bCs/>
          <w:sz w:val="26"/>
          <w:szCs w:val="26"/>
        </w:rPr>
        <w:t>КАТЕГОРИИ СУБЪЕКТОВ ПЕРСОНАЛЬНЫХ ДАННЫХ</w:t>
      </w:r>
    </w:p>
    <w:p w:rsidR="006C653B" w:rsidRPr="006C653B" w:rsidRDefault="006C653B" w:rsidP="006C653B">
      <w:pPr>
        <w:pStyle w:val="ConsPlusNormal"/>
        <w:jc w:val="center"/>
        <w:rPr>
          <w:rFonts w:ascii="Times New Roman" w:hAnsi="Times New Roman" w:cs="Times New Roman"/>
          <w:sz w:val="26"/>
          <w:szCs w:val="26"/>
        </w:rPr>
      </w:pPr>
    </w:p>
    <w:p w:rsidR="006C653B" w:rsidRDefault="006C653B" w:rsidP="006C653B">
      <w:pPr>
        <w:pStyle w:val="ConsPlusNormal"/>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3.1. Организация обрабатывает персональные данные следующих категорий субъектов:</w:t>
      </w:r>
    </w:p>
    <w:p w:rsidR="006C3BF2" w:rsidRPr="006C653B" w:rsidRDefault="006C3BF2" w:rsidP="006C653B">
      <w:pPr>
        <w:pStyle w:val="ConsPlusNormal"/>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членов РМ «БКО </w:t>
      </w:r>
      <w:proofErr w:type="spellStart"/>
      <w:r>
        <w:rPr>
          <w:rFonts w:ascii="Times New Roman" w:hAnsi="Times New Roman" w:cs="Times New Roman"/>
          <w:sz w:val="26"/>
          <w:szCs w:val="26"/>
        </w:rPr>
        <w:t>Каритас</w:t>
      </w:r>
      <w:proofErr w:type="spellEnd"/>
      <w:r>
        <w:rPr>
          <w:rFonts w:ascii="Times New Roman" w:hAnsi="Times New Roman" w:cs="Times New Roman"/>
          <w:sz w:val="26"/>
          <w:szCs w:val="26"/>
        </w:rPr>
        <w:t>» ММА;</w:t>
      </w:r>
    </w:p>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кандидатов на рабочие места;</w:t>
      </w:r>
    </w:p>
    <w:p w:rsid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работников</w:t>
      </w:r>
      <w:r>
        <w:rPr>
          <w:rFonts w:ascii="Times New Roman" w:hAnsi="Times New Roman" w:cs="Times New Roman"/>
          <w:sz w:val="26"/>
          <w:szCs w:val="26"/>
        </w:rPr>
        <w:t>, волонтеров</w:t>
      </w:r>
      <w:r w:rsidRPr="006C653B">
        <w:rPr>
          <w:rFonts w:ascii="Times New Roman" w:hAnsi="Times New Roman" w:cs="Times New Roman"/>
          <w:sz w:val="26"/>
          <w:szCs w:val="26"/>
        </w:rPr>
        <w:t xml:space="preserve"> и иных представителей Организации;</w:t>
      </w:r>
    </w:p>
    <w:p w:rsidR="006C653B" w:rsidRDefault="006C653B" w:rsidP="006C653B">
      <w:pPr>
        <w:pStyle w:val="ConsPlusNormal"/>
        <w:spacing w:before="200"/>
        <w:ind w:firstLine="539"/>
        <w:contextualSpacing/>
        <w:jc w:val="both"/>
        <w:rPr>
          <w:rFonts w:ascii="Times New Roman" w:hAnsi="Times New Roman" w:cs="Times New Roman"/>
          <w:sz w:val="26"/>
          <w:szCs w:val="26"/>
        </w:rPr>
      </w:pPr>
      <w:r>
        <w:rPr>
          <w:rFonts w:ascii="Times New Roman" w:hAnsi="Times New Roman" w:cs="Times New Roman"/>
          <w:sz w:val="26"/>
          <w:szCs w:val="26"/>
        </w:rPr>
        <w:t>физических лиц – получателей благотворительной помощи (в т.ч. в виде социальных услуг);</w:t>
      </w:r>
    </w:p>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bookmarkStart w:id="0" w:name="_Hlk87276065"/>
      <w:r>
        <w:rPr>
          <w:rFonts w:ascii="Times New Roman" w:hAnsi="Times New Roman" w:cs="Times New Roman"/>
          <w:sz w:val="26"/>
          <w:szCs w:val="26"/>
        </w:rPr>
        <w:t>физических лиц – участников благотворительных мероприятий;</w:t>
      </w:r>
    </w:p>
    <w:bookmarkEnd w:id="0"/>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работников и иных представителей контрагентов - юридических лиц;</w:t>
      </w:r>
    </w:p>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контрагентов - физических лиц;</w:t>
      </w:r>
    </w:p>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иных субъектов, взаимодействие которых с Оператором создает необходимость обработки персональных данных.</w:t>
      </w:r>
    </w:p>
    <w:p w:rsidR="006C653B" w:rsidRPr="006C653B" w:rsidRDefault="006C653B" w:rsidP="006C653B">
      <w:pPr>
        <w:pStyle w:val="ConsPlusNormal"/>
        <w:ind w:firstLine="540"/>
        <w:jc w:val="both"/>
        <w:rPr>
          <w:rFonts w:ascii="Times New Roman" w:hAnsi="Times New Roman" w:cs="Times New Roman"/>
          <w:sz w:val="26"/>
          <w:szCs w:val="26"/>
        </w:rPr>
      </w:pPr>
    </w:p>
    <w:p w:rsidR="000A7217" w:rsidRPr="000A7217" w:rsidRDefault="000A7217" w:rsidP="000A7217">
      <w:pPr>
        <w:pStyle w:val="ConsPlusNormal"/>
        <w:contextualSpacing/>
        <w:jc w:val="center"/>
        <w:rPr>
          <w:rFonts w:ascii="Times New Roman" w:hAnsi="Times New Roman" w:cs="Times New Roman"/>
          <w:sz w:val="26"/>
          <w:szCs w:val="26"/>
        </w:rPr>
      </w:pPr>
      <w:r w:rsidRPr="000A7217">
        <w:rPr>
          <w:rFonts w:ascii="Times New Roman" w:hAnsi="Times New Roman" w:cs="Times New Roman"/>
          <w:b/>
          <w:bCs/>
          <w:sz w:val="26"/>
          <w:szCs w:val="26"/>
        </w:rPr>
        <w:t>ГЛАВА 4</w:t>
      </w:r>
    </w:p>
    <w:p w:rsidR="000A7217" w:rsidRPr="000A7217" w:rsidRDefault="000A7217" w:rsidP="000A7217">
      <w:pPr>
        <w:pStyle w:val="ConsPlusNormal"/>
        <w:contextualSpacing/>
        <w:jc w:val="center"/>
        <w:rPr>
          <w:rFonts w:ascii="Times New Roman" w:hAnsi="Times New Roman" w:cs="Times New Roman"/>
          <w:sz w:val="26"/>
          <w:szCs w:val="26"/>
        </w:rPr>
      </w:pPr>
      <w:r w:rsidRPr="000A7217">
        <w:rPr>
          <w:rFonts w:ascii="Times New Roman" w:hAnsi="Times New Roman" w:cs="Times New Roman"/>
          <w:b/>
          <w:bCs/>
          <w:sz w:val="26"/>
          <w:szCs w:val="26"/>
        </w:rPr>
        <w:t>СОДЕРЖАНИЕ И ОБЪЕМ ПЕРСОНАЛЬНЫХ ДАННЫХ</w:t>
      </w:r>
    </w:p>
    <w:p w:rsidR="000A7217" w:rsidRPr="000A7217" w:rsidRDefault="000A7217" w:rsidP="000A7217">
      <w:pPr>
        <w:pStyle w:val="ConsPlusNormal"/>
        <w:contextualSpacing/>
        <w:jc w:val="center"/>
        <w:rPr>
          <w:rFonts w:ascii="Times New Roman" w:hAnsi="Times New Roman" w:cs="Times New Roman"/>
          <w:sz w:val="26"/>
          <w:szCs w:val="26"/>
        </w:rPr>
      </w:pPr>
    </w:p>
    <w:p w:rsidR="000A7217" w:rsidRDefault="000A7217" w:rsidP="000A7217">
      <w:pPr>
        <w:pStyle w:val="ConsPlusNormal"/>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Организации реализовать свои права и обязанности, а также права и обязанности соответствующего субъекта.</w:t>
      </w:r>
      <w:r w:rsidR="0044393D">
        <w:rPr>
          <w:rFonts w:ascii="Times New Roman" w:hAnsi="Times New Roman" w:cs="Times New Roman"/>
          <w:sz w:val="26"/>
          <w:szCs w:val="26"/>
        </w:rPr>
        <w:t xml:space="preserve"> (</w:t>
      </w:r>
      <w:r w:rsidR="0044393D" w:rsidRPr="0044393D">
        <w:rPr>
          <w:rFonts w:ascii="Times New Roman" w:hAnsi="Times New Roman" w:cs="Times New Roman"/>
          <w:b/>
          <w:sz w:val="26"/>
          <w:szCs w:val="26"/>
        </w:rPr>
        <w:t>Приложение 1. Реестр обработки персональных данных)</w:t>
      </w:r>
      <w:r w:rsidR="0044393D">
        <w:rPr>
          <w:rFonts w:ascii="Times New Roman" w:hAnsi="Times New Roman" w:cs="Times New Roman"/>
          <w:sz w:val="26"/>
          <w:szCs w:val="26"/>
        </w:rPr>
        <w:t xml:space="preserve">. </w:t>
      </w:r>
    </w:p>
    <w:p w:rsidR="006C3BF2" w:rsidRDefault="006C3BF2" w:rsidP="000A7217">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4.2. Персональные данные членов РМ «БКО </w:t>
      </w:r>
      <w:proofErr w:type="spellStart"/>
      <w:r>
        <w:rPr>
          <w:rFonts w:ascii="Times New Roman" w:hAnsi="Times New Roman" w:cs="Times New Roman"/>
          <w:sz w:val="26"/>
          <w:szCs w:val="26"/>
        </w:rPr>
        <w:t>Каритас</w:t>
      </w:r>
      <w:proofErr w:type="spellEnd"/>
      <w:r>
        <w:rPr>
          <w:rFonts w:ascii="Times New Roman" w:hAnsi="Times New Roman" w:cs="Times New Roman"/>
          <w:sz w:val="26"/>
          <w:szCs w:val="26"/>
        </w:rPr>
        <w:t>» ММА включают:</w:t>
      </w:r>
    </w:p>
    <w:p w:rsidR="006C3BF2" w:rsidRDefault="006C3BF2" w:rsidP="000A7217">
      <w:pPr>
        <w:pStyle w:val="ConsPlusNormal"/>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месте фактического проживания;</w:t>
      </w:r>
    </w:p>
    <w:p w:rsidR="006C3BF2" w:rsidRPr="000A7217" w:rsidRDefault="006C3BF2" w:rsidP="00082C4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домашнего и/или мобильного телефона, электронной почты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w:t>
      </w:r>
      <w:r w:rsidR="00082C47">
        <w:rPr>
          <w:rFonts w:ascii="Times New Roman" w:hAnsi="Times New Roman" w:cs="Times New Roman"/>
          <w:sz w:val="26"/>
          <w:szCs w:val="26"/>
        </w:rPr>
        <w:t>3</w:t>
      </w:r>
      <w:r w:rsidRPr="000A7217">
        <w:rPr>
          <w:rFonts w:ascii="Times New Roman" w:hAnsi="Times New Roman" w:cs="Times New Roman"/>
          <w:sz w:val="26"/>
          <w:szCs w:val="26"/>
        </w:rPr>
        <w:t>. Персональные данные кандидатов на рабочие места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 (а также все предыдущие фамилии);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дату и место рождения;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семейном положении и составе семьи;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месте фактического проживания;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номер и серию страхового свидетельства государственного социального страхования;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об образовании, повышении квалификации и профессиональной переподготовке, ученой степени, ученом звании;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идентификационный номер налогоплательщика;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специальность, профессию, квалификацию;</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воинском учете;</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медицинского характера (в случаях, предусмотренных законодательством);</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биометрические персональные данные (фотографии);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домашнего и/или мобильного телефона, электронной почты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награждениях и поощрениях;</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которые могут быть указаны в резюме или анкете кандидата.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w:t>
      </w:r>
      <w:r w:rsidR="00082C47">
        <w:rPr>
          <w:rFonts w:ascii="Times New Roman" w:hAnsi="Times New Roman" w:cs="Times New Roman"/>
          <w:sz w:val="26"/>
          <w:szCs w:val="26"/>
        </w:rPr>
        <w:t>4</w:t>
      </w:r>
      <w:r w:rsidRPr="000A7217">
        <w:rPr>
          <w:rFonts w:ascii="Times New Roman" w:hAnsi="Times New Roman" w:cs="Times New Roman"/>
          <w:sz w:val="26"/>
          <w:szCs w:val="26"/>
        </w:rPr>
        <w:t>. Персональные данные работников и иных представителей Организации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bookmarkStart w:id="1" w:name="_Hlk87279687"/>
      <w:r w:rsidRPr="000A7217">
        <w:rPr>
          <w:rFonts w:ascii="Times New Roman" w:hAnsi="Times New Roman" w:cs="Times New Roman"/>
          <w:sz w:val="26"/>
          <w:szCs w:val="26"/>
        </w:rPr>
        <w:t>фамилию, имя, отчество (а также все предыдущие фамилии);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дату рождения;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виз и иных документов миграционного учета;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сведения о </w:t>
      </w:r>
      <w:r w:rsidR="008845EA">
        <w:rPr>
          <w:rFonts w:ascii="Times New Roman" w:hAnsi="Times New Roman" w:cs="Times New Roman"/>
          <w:sz w:val="26"/>
          <w:szCs w:val="26"/>
        </w:rPr>
        <w:t xml:space="preserve">регистрации по месту жительства и (или) </w:t>
      </w:r>
      <w:r w:rsidRPr="000A7217">
        <w:rPr>
          <w:rFonts w:ascii="Times New Roman" w:hAnsi="Times New Roman" w:cs="Times New Roman"/>
          <w:sz w:val="26"/>
          <w:szCs w:val="26"/>
        </w:rPr>
        <w:t>месте пребывания;</w:t>
      </w:r>
    </w:p>
    <w:p w:rsidR="006F0B94" w:rsidRPr="000A7217" w:rsidRDefault="006F0B94" w:rsidP="006F0B94">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об образовании, повышении квалификации и профессиональной переподготовке, ученой степени, ученом звании;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биометрические персональные данные (фотографии);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социальных льготах и выплатах;</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рабочего и/или мобильного телефона, электронной почты и др.);</w:t>
      </w:r>
    </w:p>
    <w:p w:rsidR="009E3ED6" w:rsidRDefault="000A7217"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w:t>
      </w:r>
      <w:bookmarkEnd w:id="1"/>
    </w:p>
    <w:p w:rsidR="009E3ED6" w:rsidRPr="00157603" w:rsidRDefault="00082C47" w:rsidP="009E3ED6">
      <w:pPr>
        <w:pStyle w:val="ConsPlusNormal"/>
        <w:spacing w:before="200"/>
        <w:ind w:firstLine="539"/>
        <w:contextualSpacing/>
        <w:jc w:val="both"/>
        <w:rPr>
          <w:rFonts w:ascii="Times New Roman" w:hAnsi="Times New Roman" w:cs="Times New Roman"/>
          <w:sz w:val="26"/>
          <w:szCs w:val="26"/>
        </w:rPr>
      </w:pPr>
      <w:r>
        <w:rPr>
          <w:rFonts w:ascii="Times New Roman" w:hAnsi="Times New Roman" w:cs="Times New Roman"/>
          <w:sz w:val="26"/>
          <w:szCs w:val="26"/>
        </w:rPr>
        <w:t>4.5</w:t>
      </w:r>
      <w:r w:rsidR="009E3ED6" w:rsidRPr="00157603">
        <w:rPr>
          <w:rFonts w:ascii="Times New Roman" w:hAnsi="Times New Roman" w:cs="Times New Roman"/>
          <w:sz w:val="26"/>
          <w:szCs w:val="26"/>
        </w:rPr>
        <w:t>. Персональные данные физических лиц – получателей благотворительной помощи (в т.ч. в виде социальных услуг) включают:</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 (а также все предыдущие фамилии);</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дату рождения;</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8845EA"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сведения о </w:t>
      </w:r>
      <w:r>
        <w:rPr>
          <w:rFonts w:ascii="Times New Roman" w:hAnsi="Times New Roman" w:cs="Times New Roman"/>
          <w:sz w:val="26"/>
          <w:szCs w:val="26"/>
        </w:rPr>
        <w:t xml:space="preserve">регистрации по месту жительства и (или) </w:t>
      </w:r>
      <w:r w:rsidRPr="000A7217">
        <w:rPr>
          <w:rFonts w:ascii="Times New Roman" w:hAnsi="Times New Roman" w:cs="Times New Roman"/>
          <w:sz w:val="26"/>
          <w:szCs w:val="26"/>
        </w:rPr>
        <w:t>месте пребывания;</w:t>
      </w:r>
    </w:p>
    <w:p w:rsidR="008845EA" w:rsidRDefault="008845EA"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сведения о родителях, опекунах, попечителях</w:t>
      </w:r>
      <w:r w:rsidR="006F0B94">
        <w:rPr>
          <w:rFonts w:ascii="Times New Roman" w:hAnsi="Times New Roman" w:cs="Times New Roman"/>
          <w:sz w:val="26"/>
          <w:szCs w:val="26"/>
        </w:rPr>
        <w:t>, семейном положении, супруге, ребенке (детях) физического лица;</w:t>
      </w:r>
    </w:p>
    <w:p w:rsidR="006F0B94" w:rsidRDefault="006F0B94"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сведения о пенсии (данные пенсионного удостоверения);</w:t>
      </w:r>
    </w:p>
    <w:p w:rsidR="006F0B94" w:rsidRDefault="006F0B94"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сведения об инвалидности (данные удостоверения инвалида);</w:t>
      </w:r>
    </w:p>
    <w:p w:rsidR="006F0B94" w:rsidRPr="000A7217" w:rsidRDefault="006F0B94"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сведения о состоянии здоровья; </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биометрические</w:t>
      </w:r>
      <w:r w:rsidR="00157603">
        <w:rPr>
          <w:rFonts w:ascii="Times New Roman" w:hAnsi="Times New Roman" w:cs="Times New Roman"/>
          <w:sz w:val="26"/>
          <w:szCs w:val="26"/>
        </w:rPr>
        <w:t xml:space="preserve"> персональные данные (фото</w:t>
      </w:r>
      <w:r w:rsidR="00157603">
        <w:rPr>
          <w:rFonts w:ascii="Times New Roman" w:hAnsi="Times New Roman" w:cs="Times New Roman"/>
          <w:sz w:val="26"/>
          <w:szCs w:val="26"/>
          <w:lang w:val="be-BY"/>
        </w:rPr>
        <w:t>- и видеосъмка</w:t>
      </w:r>
      <w:r w:rsidRPr="000A7217">
        <w:rPr>
          <w:rFonts w:ascii="Times New Roman" w:hAnsi="Times New Roman" w:cs="Times New Roman"/>
          <w:sz w:val="26"/>
          <w:szCs w:val="26"/>
        </w:rPr>
        <w:t>);</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контактные данные (номера </w:t>
      </w:r>
      <w:r>
        <w:rPr>
          <w:rFonts w:ascii="Times New Roman" w:hAnsi="Times New Roman" w:cs="Times New Roman"/>
          <w:sz w:val="26"/>
          <w:szCs w:val="26"/>
        </w:rPr>
        <w:t>телефона</w:t>
      </w:r>
      <w:r w:rsidRPr="000A7217">
        <w:rPr>
          <w:rFonts w:ascii="Times New Roman" w:hAnsi="Times New Roman" w:cs="Times New Roman"/>
          <w:sz w:val="26"/>
          <w:szCs w:val="26"/>
        </w:rPr>
        <w:t xml:space="preserve">, </w:t>
      </w:r>
      <w:r>
        <w:rPr>
          <w:rFonts w:ascii="Times New Roman" w:hAnsi="Times New Roman" w:cs="Times New Roman"/>
          <w:sz w:val="26"/>
          <w:szCs w:val="26"/>
        </w:rPr>
        <w:t xml:space="preserve">адрес </w:t>
      </w:r>
      <w:r w:rsidRPr="000A7217">
        <w:rPr>
          <w:rFonts w:ascii="Times New Roman" w:hAnsi="Times New Roman" w:cs="Times New Roman"/>
          <w:sz w:val="26"/>
          <w:szCs w:val="26"/>
        </w:rPr>
        <w:t>электронной почты и др.);</w:t>
      </w:r>
    </w:p>
    <w:p w:rsidR="009E3ED6" w:rsidRPr="00157603" w:rsidRDefault="008845EA"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w:t>
      </w:r>
    </w:p>
    <w:p w:rsidR="009E3ED6" w:rsidRPr="006C653B" w:rsidRDefault="00082C47" w:rsidP="009E3ED6">
      <w:pPr>
        <w:pStyle w:val="ConsPlusNormal"/>
        <w:spacing w:before="200"/>
        <w:ind w:firstLine="539"/>
        <w:contextualSpacing/>
        <w:jc w:val="both"/>
        <w:rPr>
          <w:rFonts w:ascii="Times New Roman" w:hAnsi="Times New Roman" w:cs="Times New Roman"/>
          <w:sz w:val="26"/>
          <w:szCs w:val="26"/>
        </w:rPr>
      </w:pPr>
      <w:r>
        <w:rPr>
          <w:rFonts w:ascii="Times New Roman" w:hAnsi="Times New Roman" w:cs="Times New Roman"/>
          <w:sz w:val="26"/>
          <w:szCs w:val="26"/>
        </w:rPr>
        <w:t>4.6</w:t>
      </w:r>
      <w:r w:rsidR="009E3ED6" w:rsidRPr="00157603">
        <w:rPr>
          <w:rFonts w:ascii="Times New Roman" w:hAnsi="Times New Roman" w:cs="Times New Roman"/>
          <w:sz w:val="26"/>
          <w:szCs w:val="26"/>
        </w:rPr>
        <w:t>. Персональные данные физических лиц – участников благотв</w:t>
      </w:r>
      <w:r w:rsidR="00157603">
        <w:rPr>
          <w:rFonts w:ascii="Times New Roman" w:hAnsi="Times New Roman" w:cs="Times New Roman"/>
          <w:sz w:val="26"/>
          <w:szCs w:val="26"/>
        </w:rPr>
        <w:t>орительных мероприятий включают:</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 (а также все предыдущие фамилии);</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дату рождения;</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157603"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сведения о </w:t>
      </w:r>
      <w:r>
        <w:rPr>
          <w:rFonts w:ascii="Times New Roman" w:hAnsi="Times New Roman" w:cs="Times New Roman"/>
          <w:sz w:val="26"/>
          <w:szCs w:val="26"/>
        </w:rPr>
        <w:t xml:space="preserve">регистрации по месту жительства и (или) </w:t>
      </w:r>
      <w:r w:rsidRPr="000A7217">
        <w:rPr>
          <w:rFonts w:ascii="Times New Roman" w:hAnsi="Times New Roman" w:cs="Times New Roman"/>
          <w:sz w:val="26"/>
          <w:szCs w:val="26"/>
        </w:rPr>
        <w:t>месте пребывания;</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биометрические</w:t>
      </w:r>
      <w:r>
        <w:rPr>
          <w:rFonts w:ascii="Times New Roman" w:hAnsi="Times New Roman" w:cs="Times New Roman"/>
          <w:sz w:val="26"/>
          <w:szCs w:val="26"/>
        </w:rPr>
        <w:t xml:space="preserve"> персональные данные (фото</w:t>
      </w:r>
      <w:r>
        <w:rPr>
          <w:rFonts w:ascii="Times New Roman" w:hAnsi="Times New Roman" w:cs="Times New Roman"/>
          <w:sz w:val="26"/>
          <w:szCs w:val="26"/>
          <w:lang w:val="be-BY"/>
        </w:rPr>
        <w:t>- и видеосъмка</w:t>
      </w:r>
      <w:r w:rsidRPr="000A7217">
        <w:rPr>
          <w:rFonts w:ascii="Times New Roman" w:hAnsi="Times New Roman" w:cs="Times New Roman"/>
          <w:sz w:val="26"/>
          <w:szCs w:val="26"/>
        </w:rPr>
        <w:t>);</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контактные данные (номера </w:t>
      </w:r>
      <w:r>
        <w:rPr>
          <w:rFonts w:ascii="Times New Roman" w:hAnsi="Times New Roman" w:cs="Times New Roman"/>
          <w:sz w:val="26"/>
          <w:szCs w:val="26"/>
        </w:rPr>
        <w:t>телефона</w:t>
      </w:r>
      <w:r w:rsidRPr="000A7217">
        <w:rPr>
          <w:rFonts w:ascii="Times New Roman" w:hAnsi="Times New Roman" w:cs="Times New Roman"/>
          <w:sz w:val="26"/>
          <w:szCs w:val="26"/>
        </w:rPr>
        <w:t xml:space="preserve">, </w:t>
      </w:r>
      <w:r>
        <w:rPr>
          <w:rFonts w:ascii="Times New Roman" w:hAnsi="Times New Roman" w:cs="Times New Roman"/>
          <w:sz w:val="26"/>
          <w:szCs w:val="26"/>
        </w:rPr>
        <w:t xml:space="preserve">адрес </w:t>
      </w:r>
      <w:r w:rsidRPr="000A7217">
        <w:rPr>
          <w:rFonts w:ascii="Times New Roman" w:hAnsi="Times New Roman" w:cs="Times New Roman"/>
          <w:sz w:val="26"/>
          <w:szCs w:val="26"/>
        </w:rPr>
        <w:t>электронной почты и др.);</w:t>
      </w:r>
    </w:p>
    <w:p w:rsidR="009E3ED6"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w:t>
      </w:r>
      <w:r w:rsidR="00082C47">
        <w:rPr>
          <w:rFonts w:ascii="Times New Roman" w:hAnsi="Times New Roman" w:cs="Times New Roman"/>
          <w:sz w:val="26"/>
          <w:szCs w:val="26"/>
        </w:rPr>
        <w:t>7</w:t>
      </w:r>
      <w:r w:rsidRPr="000A7217">
        <w:rPr>
          <w:rFonts w:ascii="Times New Roman" w:hAnsi="Times New Roman" w:cs="Times New Roman"/>
          <w:sz w:val="26"/>
          <w:szCs w:val="26"/>
        </w:rPr>
        <w:t>. Персональные данные работников и иных представителей контрагентов - юридических лиц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рабочего, домашнего и/или мобильного телефона, электронной почты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должность;</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 между Организацией и контрагентом.</w:t>
      </w:r>
    </w:p>
    <w:p w:rsidR="000A7217" w:rsidRPr="000A7217" w:rsidRDefault="00082C47" w:rsidP="000A7217">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4.8</w:t>
      </w:r>
      <w:r w:rsidR="000A7217" w:rsidRPr="000A7217">
        <w:rPr>
          <w:rFonts w:ascii="Times New Roman" w:hAnsi="Times New Roman" w:cs="Times New Roman"/>
          <w:sz w:val="26"/>
          <w:szCs w:val="26"/>
        </w:rPr>
        <w:t>. Персональные данные контрагентов - физических лиц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0A7217" w:rsidRPr="000A7217" w:rsidRDefault="00F35231" w:rsidP="000A7217">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номер и серию </w:t>
      </w:r>
      <w:r w:rsidR="000A7217" w:rsidRPr="000A7217">
        <w:rPr>
          <w:rFonts w:ascii="Times New Roman" w:hAnsi="Times New Roman" w:cs="Times New Roman"/>
          <w:sz w:val="26"/>
          <w:szCs w:val="26"/>
        </w:rPr>
        <w:t xml:space="preserve"> свидетельства государственного социального страхования;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об образовании, повышении квалификации и профессиональной переподготовке, ученой степени, ученом звании;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реквизиты банковского счета;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специальность, профессию, квалификацию;</w:t>
      </w:r>
    </w:p>
    <w:p w:rsidR="000A7217" w:rsidRPr="000A7217" w:rsidRDefault="000A7217" w:rsidP="00702D5E">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домашнего и/или мобильного телефона, электронной почты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 между Организацией и контрагентом.</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w:t>
      </w:r>
      <w:r w:rsidR="00082C47">
        <w:rPr>
          <w:rFonts w:ascii="Times New Roman" w:hAnsi="Times New Roman" w:cs="Times New Roman"/>
          <w:sz w:val="26"/>
          <w:szCs w:val="26"/>
        </w:rPr>
        <w:t>9</w:t>
      </w:r>
      <w:r w:rsidRPr="000A7217">
        <w:rPr>
          <w:rFonts w:ascii="Times New Roman" w:hAnsi="Times New Roman" w:cs="Times New Roman"/>
          <w:sz w:val="26"/>
          <w:szCs w:val="26"/>
        </w:rPr>
        <w:t>. Персональные данные иных субъектов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домашнего и/или мобильного телефона, электронной почты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номер и серию страхового свидетельства государственного социального страхования;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об образовании, повышении квалификации и профессиональной переподготовке, ученой степени, ученом звании;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реквизиты банковского счета;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идентификационный номер налогоплательщика;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специальность, профессию, квалификацию;</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 между Организацией и контрагентом.</w:t>
      </w:r>
    </w:p>
    <w:p w:rsidR="000A7217" w:rsidRPr="000A7217" w:rsidRDefault="000A7217" w:rsidP="000A7217">
      <w:pPr>
        <w:pStyle w:val="ConsPlusNormal"/>
        <w:ind w:firstLine="540"/>
        <w:contextualSpacing/>
        <w:jc w:val="both"/>
        <w:rPr>
          <w:rFonts w:ascii="Times New Roman" w:hAnsi="Times New Roman" w:cs="Times New Roman"/>
          <w:sz w:val="26"/>
          <w:szCs w:val="26"/>
        </w:rPr>
      </w:pPr>
    </w:p>
    <w:p w:rsidR="0020554E" w:rsidRPr="0020554E" w:rsidRDefault="0020554E" w:rsidP="0020554E">
      <w:pPr>
        <w:pStyle w:val="ConsPlusNormal"/>
        <w:jc w:val="center"/>
        <w:rPr>
          <w:rFonts w:ascii="Times New Roman" w:hAnsi="Times New Roman" w:cs="Times New Roman"/>
          <w:sz w:val="26"/>
          <w:szCs w:val="26"/>
        </w:rPr>
      </w:pPr>
      <w:r w:rsidRPr="0020554E">
        <w:rPr>
          <w:rFonts w:ascii="Times New Roman" w:hAnsi="Times New Roman" w:cs="Times New Roman"/>
          <w:b/>
          <w:bCs/>
          <w:sz w:val="26"/>
          <w:szCs w:val="26"/>
        </w:rPr>
        <w:t>ГЛАВА 5</w:t>
      </w:r>
    </w:p>
    <w:p w:rsidR="0020554E" w:rsidRPr="0020554E" w:rsidRDefault="0020554E" w:rsidP="0020554E">
      <w:pPr>
        <w:pStyle w:val="ConsPlusNormal"/>
        <w:jc w:val="center"/>
        <w:rPr>
          <w:rFonts w:ascii="Times New Roman" w:hAnsi="Times New Roman" w:cs="Times New Roman"/>
          <w:sz w:val="26"/>
          <w:szCs w:val="26"/>
        </w:rPr>
      </w:pPr>
      <w:r w:rsidRPr="0020554E">
        <w:rPr>
          <w:rFonts w:ascii="Times New Roman" w:hAnsi="Times New Roman" w:cs="Times New Roman"/>
          <w:b/>
          <w:bCs/>
          <w:sz w:val="26"/>
          <w:szCs w:val="26"/>
        </w:rPr>
        <w:t>ПРИНЦИПЫ ОБРАБОТКИ ПЕРСОНАЛЬНЫХ ДАННЫХ</w:t>
      </w:r>
    </w:p>
    <w:p w:rsidR="0020554E" w:rsidRPr="0020554E" w:rsidRDefault="0020554E" w:rsidP="0020554E">
      <w:pPr>
        <w:pStyle w:val="ConsPlusNormal"/>
        <w:jc w:val="center"/>
        <w:rPr>
          <w:rFonts w:ascii="Times New Roman" w:hAnsi="Times New Roman" w:cs="Times New Roman"/>
          <w:sz w:val="26"/>
          <w:szCs w:val="26"/>
        </w:rPr>
      </w:pPr>
    </w:p>
    <w:p w:rsidR="0020554E" w:rsidRPr="0020554E" w:rsidRDefault="0020554E" w:rsidP="0020554E">
      <w:pPr>
        <w:pStyle w:val="ConsPlusNormal"/>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5.1. Обработка персональных данных субъектов основывается на следующих принципах:</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а) обработка персональных данных осуществляется в соответствии с Законом о защите персональных данных и иными актами законодательства;</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б)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в) 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г)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д)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е) обработка персональных данных должна носить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ж) Оператор обязан принимать меры по обеспечению достоверности обрабатываемых им персональных данных, при необходимости обновлять их;</w:t>
      </w:r>
    </w:p>
    <w:p w:rsid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з)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57211F" w:rsidRDefault="0057211F" w:rsidP="0020554E">
      <w:pPr>
        <w:pStyle w:val="ConsPlusNormal"/>
        <w:spacing w:before="200"/>
        <w:ind w:firstLine="540"/>
        <w:contextualSpacing/>
        <w:jc w:val="both"/>
        <w:rPr>
          <w:rFonts w:ascii="Times New Roman" w:hAnsi="Times New Roman" w:cs="Times New Roman"/>
          <w:sz w:val="26"/>
          <w:szCs w:val="26"/>
        </w:rPr>
      </w:pPr>
    </w:p>
    <w:p w:rsidR="0057211F" w:rsidRPr="0020554E" w:rsidRDefault="0057211F" w:rsidP="0020554E">
      <w:pPr>
        <w:pStyle w:val="ConsPlusNormal"/>
        <w:spacing w:before="200"/>
        <w:ind w:firstLine="540"/>
        <w:contextualSpacing/>
        <w:jc w:val="both"/>
        <w:rPr>
          <w:rFonts w:ascii="Times New Roman" w:hAnsi="Times New Roman" w:cs="Times New Roman"/>
          <w:sz w:val="26"/>
          <w:szCs w:val="26"/>
        </w:rPr>
      </w:pPr>
    </w:p>
    <w:p w:rsidR="0020554E" w:rsidRPr="0020554E" w:rsidRDefault="0020554E" w:rsidP="0020554E">
      <w:pPr>
        <w:pStyle w:val="ConsPlusNormal"/>
        <w:contextualSpacing/>
        <w:jc w:val="center"/>
        <w:rPr>
          <w:rFonts w:ascii="Times New Roman" w:hAnsi="Times New Roman" w:cs="Times New Roman"/>
          <w:sz w:val="26"/>
          <w:szCs w:val="26"/>
        </w:rPr>
      </w:pPr>
      <w:r w:rsidRPr="0020554E">
        <w:rPr>
          <w:rFonts w:ascii="Times New Roman" w:hAnsi="Times New Roman" w:cs="Times New Roman"/>
          <w:b/>
          <w:bCs/>
          <w:sz w:val="26"/>
          <w:szCs w:val="26"/>
        </w:rPr>
        <w:t>ГЛАВА 6</w:t>
      </w:r>
    </w:p>
    <w:p w:rsidR="0020554E" w:rsidRPr="0020554E" w:rsidRDefault="0020554E" w:rsidP="0020554E">
      <w:pPr>
        <w:pStyle w:val="ConsPlusNormal"/>
        <w:contextualSpacing/>
        <w:jc w:val="center"/>
        <w:rPr>
          <w:rFonts w:ascii="Times New Roman" w:hAnsi="Times New Roman" w:cs="Times New Roman"/>
          <w:sz w:val="26"/>
          <w:szCs w:val="26"/>
        </w:rPr>
      </w:pPr>
      <w:r w:rsidRPr="0020554E">
        <w:rPr>
          <w:rFonts w:ascii="Times New Roman" w:hAnsi="Times New Roman" w:cs="Times New Roman"/>
          <w:b/>
          <w:bCs/>
          <w:sz w:val="26"/>
          <w:szCs w:val="26"/>
        </w:rPr>
        <w:t>ЦЕЛИ ОБРАБОТКИ ПЕРСОНАЛЬНЫХ ДАННЫХ</w:t>
      </w:r>
    </w:p>
    <w:p w:rsidR="0020554E" w:rsidRPr="0020554E" w:rsidRDefault="0020554E" w:rsidP="0020554E">
      <w:pPr>
        <w:pStyle w:val="ConsPlusNormal"/>
        <w:contextualSpacing/>
        <w:jc w:val="center"/>
        <w:rPr>
          <w:rFonts w:ascii="Times New Roman" w:hAnsi="Times New Roman" w:cs="Times New Roman"/>
          <w:sz w:val="26"/>
          <w:szCs w:val="26"/>
        </w:rPr>
      </w:pPr>
    </w:p>
    <w:p w:rsidR="0020554E" w:rsidRPr="0020554E" w:rsidRDefault="0020554E" w:rsidP="0020554E">
      <w:pPr>
        <w:pStyle w:val="ConsPlusNormal"/>
        <w:ind w:firstLine="540"/>
        <w:contextualSpacing/>
        <w:jc w:val="both"/>
        <w:rPr>
          <w:rFonts w:ascii="Times New Roman" w:hAnsi="Times New Roman" w:cs="Times New Roman"/>
          <w:sz w:val="26"/>
          <w:szCs w:val="26"/>
        </w:rPr>
      </w:pPr>
      <w:bookmarkStart w:id="2" w:name="Par185"/>
      <w:bookmarkEnd w:id="2"/>
      <w:r w:rsidRPr="0020554E">
        <w:rPr>
          <w:rFonts w:ascii="Times New Roman" w:hAnsi="Times New Roman" w:cs="Times New Roman"/>
          <w:sz w:val="26"/>
          <w:szCs w:val="26"/>
        </w:rPr>
        <w:t>6.1. Обработка персональных данных субъектов персональных данных осуществляется в следующих целях:</w:t>
      </w:r>
    </w:p>
    <w:p w:rsidR="0020554E" w:rsidRDefault="006C3BF2"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6.1.1. О</w:t>
      </w:r>
      <w:r w:rsidR="0020554E" w:rsidRPr="0020554E">
        <w:rPr>
          <w:rFonts w:ascii="Times New Roman" w:hAnsi="Times New Roman" w:cs="Times New Roman"/>
          <w:sz w:val="26"/>
          <w:szCs w:val="26"/>
        </w:rPr>
        <w:t>существление и</w:t>
      </w:r>
      <w:r w:rsidR="00082C47">
        <w:rPr>
          <w:rFonts w:ascii="Times New Roman" w:hAnsi="Times New Roman" w:cs="Times New Roman"/>
          <w:sz w:val="26"/>
          <w:szCs w:val="26"/>
        </w:rPr>
        <w:t xml:space="preserve"> выполнение целей и задач</w:t>
      </w:r>
      <w:r w:rsidR="0020554E">
        <w:rPr>
          <w:rFonts w:ascii="Times New Roman" w:hAnsi="Times New Roman" w:cs="Times New Roman"/>
          <w:sz w:val="26"/>
          <w:szCs w:val="26"/>
        </w:rPr>
        <w:t xml:space="preserve">  </w:t>
      </w:r>
      <w:r w:rsidR="0020554E">
        <w:rPr>
          <w:rFonts w:ascii="Times New Roman" w:hAnsi="Times New Roman" w:cs="Times New Roman"/>
          <w:sz w:val="26"/>
          <w:szCs w:val="26"/>
          <w:lang w:val="be-BY"/>
        </w:rPr>
        <w:t>в соответствии с Уставом организации</w:t>
      </w:r>
      <w:r w:rsidR="0020554E">
        <w:rPr>
          <w:rFonts w:ascii="Times New Roman" w:hAnsi="Times New Roman" w:cs="Times New Roman"/>
          <w:sz w:val="26"/>
          <w:szCs w:val="26"/>
        </w:rPr>
        <w:t>:</w:t>
      </w:r>
    </w:p>
    <w:p w:rsidR="0020554E" w:rsidRDefault="0020554E"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оказание индивидуальной и групповой помощи детям-сиротам, тяжелобольным людям, инвалидам, многодетным (опекунским, приемным) семьям, пенсионерам, малоимущим гражданам, лицам без определенного места жительства и другим лицам, находящимся в трудной жизненной ситуации;</w:t>
      </w:r>
    </w:p>
    <w:p w:rsidR="0020554E" w:rsidRDefault="0020554E"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организация отдыха и оздоровления детей на территории Детского благотворительного социально-реабилитаци</w:t>
      </w:r>
      <w:r w:rsidR="006C3BF2">
        <w:rPr>
          <w:rFonts w:ascii="Times New Roman" w:hAnsi="Times New Roman" w:cs="Times New Roman"/>
          <w:sz w:val="26"/>
          <w:szCs w:val="26"/>
        </w:rPr>
        <w:t xml:space="preserve">онного центра св. Луки по адресу: Минский р-н, д. </w:t>
      </w:r>
      <w:proofErr w:type="spellStart"/>
      <w:r w:rsidR="006C3BF2">
        <w:rPr>
          <w:rFonts w:ascii="Times New Roman" w:hAnsi="Times New Roman" w:cs="Times New Roman"/>
          <w:sz w:val="26"/>
          <w:szCs w:val="26"/>
        </w:rPr>
        <w:t>Лесковка</w:t>
      </w:r>
      <w:proofErr w:type="spellEnd"/>
      <w:r w:rsidR="006C3BF2">
        <w:rPr>
          <w:rFonts w:ascii="Times New Roman" w:hAnsi="Times New Roman" w:cs="Times New Roman"/>
          <w:sz w:val="26"/>
          <w:szCs w:val="26"/>
        </w:rPr>
        <w:t xml:space="preserve">, ул. </w:t>
      </w:r>
      <w:proofErr w:type="spellStart"/>
      <w:r w:rsidR="006C3BF2">
        <w:rPr>
          <w:rFonts w:ascii="Times New Roman" w:hAnsi="Times New Roman" w:cs="Times New Roman"/>
          <w:sz w:val="26"/>
          <w:szCs w:val="26"/>
        </w:rPr>
        <w:t>Каритас</w:t>
      </w:r>
      <w:proofErr w:type="spellEnd"/>
      <w:r w:rsidR="006C3BF2">
        <w:rPr>
          <w:rFonts w:ascii="Times New Roman" w:hAnsi="Times New Roman" w:cs="Times New Roman"/>
          <w:sz w:val="26"/>
          <w:szCs w:val="26"/>
        </w:rPr>
        <w:t>, 1-9;</w:t>
      </w:r>
    </w:p>
    <w:p w:rsidR="0057136D" w:rsidRDefault="00822A13" w:rsidP="0057136D">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создание банка данных о лицах, нуждающихся в помощи и местах их размещения;</w:t>
      </w:r>
    </w:p>
    <w:p w:rsidR="006C3BF2" w:rsidRDefault="006C3BF2"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прием и распределение в порядке, установленном законодательством Республики Беларусь пожертвований и иной (в том числе гу</w:t>
      </w:r>
      <w:r w:rsidR="00DD51B2">
        <w:rPr>
          <w:rFonts w:ascii="Times New Roman" w:hAnsi="Times New Roman" w:cs="Times New Roman"/>
          <w:sz w:val="26"/>
          <w:szCs w:val="26"/>
        </w:rPr>
        <w:t>манитарной) помощи от физических</w:t>
      </w:r>
      <w:r>
        <w:rPr>
          <w:rFonts w:ascii="Times New Roman" w:hAnsi="Times New Roman" w:cs="Times New Roman"/>
          <w:sz w:val="26"/>
          <w:szCs w:val="26"/>
        </w:rPr>
        <w:t xml:space="preserve"> и юридических лиц, в том числе иностранной безвозмездной помощи</w:t>
      </w:r>
      <w:r w:rsidR="00082C47">
        <w:rPr>
          <w:rFonts w:ascii="Times New Roman" w:hAnsi="Times New Roman" w:cs="Times New Roman"/>
          <w:sz w:val="26"/>
          <w:szCs w:val="26"/>
        </w:rPr>
        <w:t xml:space="preserve"> (обработка обращений, содержащих просьбу о предоставлении помощи)</w:t>
      </w:r>
      <w:r>
        <w:rPr>
          <w:rFonts w:ascii="Times New Roman" w:hAnsi="Times New Roman" w:cs="Times New Roman"/>
          <w:sz w:val="26"/>
          <w:szCs w:val="26"/>
        </w:rPr>
        <w:t>;</w:t>
      </w:r>
    </w:p>
    <w:p w:rsidR="0057136D" w:rsidRDefault="0057136D"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использование средств массовой информации для пропаганды деятельности </w:t>
      </w:r>
      <w:proofErr w:type="spellStart"/>
      <w:r>
        <w:rPr>
          <w:rFonts w:ascii="Times New Roman" w:hAnsi="Times New Roman" w:cs="Times New Roman"/>
          <w:sz w:val="26"/>
          <w:szCs w:val="26"/>
        </w:rPr>
        <w:t>Каритас</w:t>
      </w:r>
      <w:proofErr w:type="spellEnd"/>
      <w:r>
        <w:rPr>
          <w:rFonts w:ascii="Times New Roman" w:hAnsi="Times New Roman" w:cs="Times New Roman"/>
          <w:sz w:val="26"/>
          <w:szCs w:val="26"/>
        </w:rPr>
        <w:t xml:space="preserve">, с целью привлечения средств для оказания адресной благотворительной помощи, в том числе с использованием фото- и видеоизображений субъектов персональных данных; </w:t>
      </w:r>
    </w:p>
    <w:p w:rsidR="006C3BF2" w:rsidRDefault="006C3BF2"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проведение конференций, </w:t>
      </w:r>
      <w:r w:rsidR="004F2425">
        <w:rPr>
          <w:rFonts w:ascii="Times New Roman" w:hAnsi="Times New Roman" w:cs="Times New Roman"/>
          <w:sz w:val="26"/>
          <w:szCs w:val="26"/>
        </w:rPr>
        <w:t xml:space="preserve">семинаров, </w:t>
      </w:r>
      <w:r>
        <w:rPr>
          <w:rFonts w:ascii="Times New Roman" w:hAnsi="Times New Roman" w:cs="Times New Roman"/>
          <w:sz w:val="26"/>
          <w:szCs w:val="26"/>
        </w:rPr>
        <w:t>выставок, встреч, культурно-массовых, оздоровительных, религиозных и</w:t>
      </w:r>
      <w:r w:rsidR="00082C47">
        <w:rPr>
          <w:rFonts w:ascii="Times New Roman" w:hAnsi="Times New Roman" w:cs="Times New Roman"/>
          <w:sz w:val="26"/>
          <w:szCs w:val="26"/>
        </w:rPr>
        <w:t xml:space="preserve"> иных мероприятий в порядке, уст</w:t>
      </w:r>
      <w:r>
        <w:rPr>
          <w:rFonts w:ascii="Times New Roman" w:hAnsi="Times New Roman" w:cs="Times New Roman"/>
          <w:sz w:val="26"/>
          <w:szCs w:val="26"/>
        </w:rPr>
        <w:t>ановленном законодательством</w:t>
      </w:r>
      <w:r w:rsidR="00082C47">
        <w:rPr>
          <w:rFonts w:ascii="Times New Roman" w:hAnsi="Times New Roman" w:cs="Times New Roman"/>
          <w:sz w:val="26"/>
          <w:szCs w:val="26"/>
        </w:rPr>
        <w:t xml:space="preserve"> и обеспечение участия в них субъектов персональных данных;</w:t>
      </w:r>
    </w:p>
    <w:p w:rsidR="00082C47" w:rsidRDefault="00082C47"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сотрудничество в проведении благотворительных мероприятий с религиозными и светскими благотворительными организациями, а также с частными лицами.</w:t>
      </w:r>
    </w:p>
    <w:p w:rsidR="006C3BF2" w:rsidRPr="0020554E" w:rsidRDefault="00082C47"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6.1.2. Осуществление и выполнение функций, полномочий и обязанностей, возложенных на Организацию законодательством Республики Беларусь и международными договорами:</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рассмотрение возможности трудоустройства кандидатов;</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проверка кандидатов (в том числе их квалификации и опыта работы);</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организация и сопровождение деловых поездок;</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обеспечение безопасности, сохранение материальных ценностей и предотвращение правонарушений;</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выпуск доверенностей и иных уполномочивающих документов;</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ведение переговоров, заключение и исполнение договоров;</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проверка контрагента;</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обработка обращений о негативных явлениях и побочных эффектах;</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исполнение обязанности налогового агента;</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иные цели, направленные на обеспечение соблюдения трудовых договоров, законов и иных нормативных правовых актов.</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6.2.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6.3. Обработка персональных данных может осуществляться в иных целях, если это необходимо в связи с обеспечением соблюдения законодательства.</w:t>
      </w:r>
    </w:p>
    <w:p w:rsidR="0020554E" w:rsidRPr="0057136D" w:rsidRDefault="0020554E" w:rsidP="0057136D">
      <w:pPr>
        <w:pStyle w:val="ConsPlusNormal"/>
        <w:ind w:firstLine="540"/>
        <w:contextualSpacing/>
        <w:jc w:val="both"/>
        <w:rPr>
          <w:rFonts w:ascii="Times New Roman" w:hAnsi="Times New Roman" w:cs="Times New Roman"/>
          <w:sz w:val="26"/>
          <w:szCs w:val="26"/>
        </w:rPr>
      </w:pPr>
    </w:p>
    <w:p w:rsidR="0057136D" w:rsidRPr="0057136D" w:rsidRDefault="0057136D" w:rsidP="0057136D">
      <w:pPr>
        <w:pStyle w:val="ConsPlusNormal"/>
        <w:contextualSpacing/>
        <w:jc w:val="center"/>
        <w:rPr>
          <w:rFonts w:ascii="Times New Roman" w:hAnsi="Times New Roman" w:cs="Times New Roman"/>
          <w:sz w:val="26"/>
          <w:szCs w:val="26"/>
        </w:rPr>
      </w:pPr>
      <w:r w:rsidRPr="0057136D">
        <w:rPr>
          <w:rFonts w:ascii="Times New Roman" w:hAnsi="Times New Roman" w:cs="Times New Roman"/>
          <w:b/>
          <w:bCs/>
          <w:sz w:val="26"/>
          <w:szCs w:val="26"/>
        </w:rPr>
        <w:t>ГЛАВА 7</w:t>
      </w:r>
    </w:p>
    <w:p w:rsidR="0057136D" w:rsidRPr="0057136D" w:rsidRDefault="0057136D" w:rsidP="0057136D">
      <w:pPr>
        <w:pStyle w:val="ConsPlusNormal"/>
        <w:contextualSpacing/>
        <w:jc w:val="center"/>
        <w:rPr>
          <w:rFonts w:ascii="Times New Roman" w:hAnsi="Times New Roman" w:cs="Times New Roman"/>
          <w:sz w:val="26"/>
          <w:szCs w:val="26"/>
        </w:rPr>
      </w:pPr>
      <w:r w:rsidRPr="0057136D">
        <w:rPr>
          <w:rFonts w:ascii="Times New Roman" w:hAnsi="Times New Roman" w:cs="Times New Roman"/>
          <w:b/>
          <w:bCs/>
          <w:sz w:val="26"/>
          <w:szCs w:val="26"/>
        </w:rPr>
        <w:t>ПРАВИЛА ОБРАБОТКИ ПЕРСОНАЛЬНЫХ ДАННЫХ</w:t>
      </w:r>
    </w:p>
    <w:p w:rsidR="0057136D" w:rsidRPr="0057136D" w:rsidRDefault="0057136D" w:rsidP="0057136D">
      <w:pPr>
        <w:pStyle w:val="ConsPlusNormal"/>
        <w:contextualSpacing/>
        <w:jc w:val="center"/>
        <w:rPr>
          <w:rFonts w:ascii="Times New Roman" w:hAnsi="Times New Roman" w:cs="Times New Roman"/>
          <w:sz w:val="26"/>
          <w:szCs w:val="26"/>
        </w:rPr>
      </w:pPr>
    </w:p>
    <w:p w:rsidR="0057136D" w:rsidRPr="0057136D" w:rsidRDefault="0057136D" w:rsidP="0057136D">
      <w:pPr>
        <w:pStyle w:val="ConsPlusNormal"/>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7.1. Общие правила.</w:t>
      </w:r>
    </w:p>
    <w:p w:rsidR="0011323A" w:rsidRDefault="0057136D" w:rsidP="0011323A">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r w:rsidR="00787F6B">
        <w:rPr>
          <w:rFonts w:ascii="Times New Roman" w:hAnsi="Times New Roman" w:cs="Times New Roman"/>
          <w:sz w:val="26"/>
          <w:szCs w:val="26"/>
        </w:rPr>
        <w:t xml:space="preserve"> </w:t>
      </w:r>
    </w:p>
    <w:p w:rsidR="0011323A" w:rsidRDefault="0057136D" w:rsidP="0011323A">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7.1.2.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r w:rsidR="00787F6B">
        <w:rPr>
          <w:rFonts w:ascii="Times New Roman" w:hAnsi="Times New Roman" w:cs="Times New Roman"/>
          <w:sz w:val="26"/>
          <w:szCs w:val="26"/>
        </w:rPr>
        <w:t xml:space="preserve"> (</w:t>
      </w:r>
      <w:r w:rsidR="0011323A" w:rsidRPr="0044393D">
        <w:rPr>
          <w:rFonts w:ascii="Times New Roman" w:hAnsi="Times New Roman" w:cs="Times New Roman"/>
          <w:b/>
          <w:sz w:val="26"/>
          <w:szCs w:val="26"/>
        </w:rPr>
        <w:t xml:space="preserve">Приложение </w:t>
      </w:r>
      <w:r w:rsidR="0011323A">
        <w:rPr>
          <w:rFonts w:ascii="Times New Roman" w:hAnsi="Times New Roman" w:cs="Times New Roman"/>
          <w:b/>
          <w:sz w:val="26"/>
          <w:szCs w:val="26"/>
        </w:rPr>
        <w:t>2</w:t>
      </w:r>
      <w:r w:rsidR="0011323A" w:rsidRPr="0044393D">
        <w:rPr>
          <w:rFonts w:ascii="Times New Roman" w:hAnsi="Times New Roman" w:cs="Times New Roman"/>
          <w:b/>
          <w:sz w:val="26"/>
          <w:szCs w:val="26"/>
        </w:rPr>
        <w:t>.</w:t>
      </w:r>
      <w:r w:rsidR="0011323A">
        <w:rPr>
          <w:rFonts w:ascii="Times New Roman" w:hAnsi="Times New Roman" w:cs="Times New Roman"/>
          <w:b/>
          <w:sz w:val="26"/>
          <w:szCs w:val="26"/>
        </w:rPr>
        <w:t xml:space="preserve"> </w:t>
      </w:r>
      <w:r w:rsidR="0011323A" w:rsidRPr="0011323A">
        <w:rPr>
          <w:rFonts w:ascii="Times New Roman" w:hAnsi="Times New Roman" w:cs="Times New Roman"/>
          <w:b/>
          <w:sz w:val="26"/>
          <w:szCs w:val="26"/>
        </w:rPr>
        <w:t xml:space="preserve">Согласие </w:t>
      </w:r>
      <w:r w:rsidR="0011323A" w:rsidRPr="0011323A">
        <w:rPr>
          <w:rFonts w:ascii="Times New Roman" w:eastAsia="Times New Roman" w:hAnsi="Times New Roman" w:cs="Times New Roman"/>
          <w:b/>
          <w:color w:val="242424"/>
          <w:sz w:val="26"/>
          <w:szCs w:val="26"/>
          <w:lang w:eastAsia="ru-RU"/>
        </w:rPr>
        <w:t>на сбор, обработку, распространение, предоставление и хранение персональных данных</w:t>
      </w:r>
      <w:r w:rsidR="0011323A" w:rsidRPr="0011323A">
        <w:rPr>
          <w:rFonts w:ascii="Times New Roman" w:hAnsi="Times New Roman" w:cs="Times New Roman"/>
          <w:b/>
          <w:sz w:val="26"/>
          <w:szCs w:val="26"/>
        </w:rPr>
        <w:t>)</w:t>
      </w:r>
      <w:r w:rsidR="0011323A" w:rsidRPr="0011323A">
        <w:rPr>
          <w:rFonts w:ascii="Times New Roman" w:hAnsi="Times New Roman" w:cs="Times New Roman"/>
          <w:sz w:val="26"/>
          <w:szCs w:val="26"/>
        </w:rPr>
        <w:t xml:space="preserve">. </w:t>
      </w:r>
    </w:p>
    <w:p w:rsidR="0057136D" w:rsidRPr="0057136D" w:rsidRDefault="0057136D" w:rsidP="0011323A">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7.1.3. Письменное согласие субъекта персональных данных на обработку его персональных данных должно включать в себя: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а) фамилию, собственное имя, отчество (если таковое имеется);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дату рождения;</w:t>
      </w:r>
    </w:p>
    <w:p w:rsidR="0057136D" w:rsidRDefault="00615F61" w:rsidP="0057136D">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в) данные документа, удостоверяющего </w:t>
      </w:r>
      <w:r w:rsidR="0057136D" w:rsidRPr="0057136D">
        <w:rPr>
          <w:rFonts w:ascii="Times New Roman" w:hAnsi="Times New Roman" w:cs="Times New Roman"/>
          <w:sz w:val="26"/>
          <w:szCs w:val="26"/>
        </w:rPr>
        <w:t xml:space="preserve"> личность;</w:t>
      </w:r>
    </w:p>
    <w:p w:rsidR="00615F61" w:rsidRDefault="00615F61" w:rsidP="0057136D">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г) цели обработки персональных данных;</w:t>
      </w:r>
    </w:p>
    <w:p w:rsidR="00615F61" w:rsidRPr="0057136D" w:rsidRDefault="00615F61" w:rsidP="0057136D">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д) срок действия согласия;</w:t>
      </w:r>
    </w:p>
    <w:p w:rsidR="00615F61" w:rsidRDefault="00615F61" w:rsidP="0057136D">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е</w:t>
      </w:r>
      <w:r w:rsidR="0057136D" w:rsidRPr="0057136D">
        <w:rPr>
          <w:rFonts w:ascii="Times New Roman" w:hAnsi="Times New Roman" w:cs="Times New Roman"/>
          <w:sz w:val="26"/>
          <w:szCs w:val="26"/>
        </w:rPr>
        <w:t xml:space="preserve">) подпись субъекта персональных данных. </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7.1.4.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целей ведения административного и (или) уголовного процесса, осуществления оперативно-розыскной деятельности;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осуществления правосудия, исполнения судебных постановлений и иных исполнительных документов;</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осуществления контроля (надзора) в соответствии с законодательными актами;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осуществления нотариальной деятельности;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назначения и выплаты пенсий, пособий;</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организации и проведения государственных статистических наблюдений, формирования официальной статистической информации;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научных или иных исследовательских целях при условии обязательного обезличивания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7.1.5. Обработка специальных персональных данных без согласия субъекта персональных данных запрещается, за исключением следующих случаев:</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если специальные персональные данные сделаны общедоступными персональными данными самим субъектом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целей ведения административного и (или) уголовного процесса, осуществления оперативно-розыскной деятельности;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 в Республике Беларусь;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обеспечения функционирования единой государственной системы регистрации и учета правонарушений;</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ведения криминалистических учетов;</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организации и проведения государственных статистических наблюдений, формирования официальной статистической информации;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осуществления административных процедур;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 xml:space="preserve">в связи с реализацией международных договоров Республики Беларусь о </w:t>
      </w:r>
      <w:proofErr w:type="spellStart"/>
      <w:r w:rsidRPr="0057136D">
        <w:rPr>
          <w:rFonts w:ascii="Times New Roman" w:hAnsi="Times New Roman" w:cs="Times New Roman"/>
          <w:sz w:val="26"/>
          <w:szCs w:val="26"/>
        </w:rPr>
        <w:t>реадмиссии</w:t>
      </w:r>
      <w:proofErr w:type="spellEnd"/>
      <w:r w:rsidRPr="0057136D">
        <w:rPr>
          <w:rFonts w:ascii="Times New Roman" w:hAnsi="Times New Roman" w:cs="Times New Roman"/>
          <w:sz w:val="26"/>
          <w:szCs w:val="26"/>
        </w:rPr>
        <w:t>;</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документировании населения;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7.2. Сбор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7.2.1. Источником информации обо всех персональных данных является непосредственно субъект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7.2.2. Если иное не установлено Законом о защите персональных данных,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7.2.3. Уведомление субъекта персональных данных о получении его персональных данных от третьих лиц должно содержать: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a) наименование Оператора и адрес его местонахождения;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цель обработки персональных данных и ее правовое основание;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предполагаемые пользователи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г) установленные законом права субъекта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 источник получения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7.3. Хранение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7.3.1. При хранении персональных данных должны соблюдаться условия, обеспечивающие сохранность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Организацией.</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7.4. Использование.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7.4.1. Персональные данные обрабатываются и используются для целей, указанных в п. 6.1 Положения.</w:t>
      </w:r>
    </w:p>
    <w:p w:rsidR="0057136D" w:rsidRPr="0011323A" w:rsidRDefault="0057136D" w:rsidP="0057136D">
      <w:pPr>
        <w:pStyle w:val="ConsPlusNormal"/>
        <w:spacing w:before="200"/>
        <w:ind w:firstLine="540"/>
        <w:contextualSpacing/>
        <w:jc w:val="both"/>
        <w:rPr>
          <w:rFonts w:ascii="Times New Roman" w:hAnsi="Times New Roman" w:cs="Times New Roman"/>
          <w:b/>
          <w:sz w:val="26"/>
          <w:szCs w:val="26"/>
        </w:rPr>
      </w:pPr>
      <w:r w:rsidRPr="0057136D">
        <w:rPr>
          <w:rFonts w:ascii="Times New Roman" w:hAnsi="Times New Roman" w:cs="Times New Roman"/>
          <w:sz w:val="26"/>
          <w:szCs w:val="26"/>
        </w:rPr>
        <w:t>7.4.2. Доступ к персональным данным предоставляется только тем работникам Организации,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Организацией</w:t>
      </w:r>
      <w:r w:rsidR="0011323A">
        <w:rPr>
          <w:rFonts w:ascii="Times New Roman" w:hAnsi="Times New Roman" w:cs="Times New Roman"/>
          <w:sz w:val="26"/>
          <w:szCs w:val="26"/>
        </w:rPr>
        <w:t xml:space="preserve"> </w:t>
      </w:r>
      <w:r w:rsidR="0011323A" w:rsidRPr="0011323A">
        <w:rPr>
          <w:rFonts w:ascii="Times New Roman" w:hAnsi="Times New Roman" w:cs="Times New Roman"/>
          <w:b/>
          <w:sz w:val="26"/>
          <w:szCs w:val="26"/>
        </w:rPr>
        <w:t>(Приложение 1)</w:t>
      </w:r>
      <w:r w:rsidRPr="0011323A">
        <w:rPr>
          <w:rFonts w:ascii="Times New Roman" w:hAnsi="Times New Roman" w:cs="Times New Roman"/>
          <w:b/>
          <w:sz w:val="26"/>
          <w:szCs w:val="26"/>
        </w:rPr>
        <w:t>.</w:t>
      </w:r>
      <w:r w:rsidR="0011323A" w:rsidRPr="0011323A">
        <w:rPr>
          <w:rFonts w:ascii="Times New Roman" w:hAnsi="Times New Roman" w:cs="Times New Roman"/>
          <w:b/>
          <w:sz w:val="26"/>
          <w:szCs w:val="26"/>
        </w:rPr>
        <w:t xml:space="preserve"> </w:t>
      </w:r>
    </w:p>
    <w:p w:rsidR="0057136D" w:rsidRPr="009126AB" w:rsidRDefault="0057136D" w:rsidP="0057136D">
      <w:pPr>
        <w:pStyle w:val="ConsPlusNormal"/>
        <w:spacing w:before="200"/>
        <w:ind w:firstLine="540"/>
        <w:contextualSpacing/>
        <w:jc w:val="both"/>
        <w:rPr>
          <w:rFonts w:ascii="Times New Roman" w:hAnsi="Times New Roman" w:cs="Times New Roman"/>
          <w:b/>
          <w:sz w:val="26"/>
          <w:szCs w:val="26"/>
        </w:rPr>
      </w:pPr>
      <w:r w:rsidRPr="0057136D">
        <w:rPr>
          <w:rFonts w:ascii="Times New Roman" w:hAnsi="Times New Roman" w:cs="Times New Roman"/>
          <w:sz w:val="26"/>
          <w:szCs w:val="26"/>
        </w:rPr>
        <w:t>7.4.3.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w:t>
      </w:r>
      <w:r w:rsidR="00615F61">
        <w:rPr>
          <w:rFonts w:ascii="Times New Roman" w:hAnsi="Times New Roman" w:cs="Times New Roman"/>
          <w:sz w:val="26"/>
          <w:szCs w:val="26"/>
        </w:rPr>
        <w:t xml:space="preserve"> распоряжению директора Организации</w:t>
      </w:r>
      <w:r w:rsidRPr="0057136D">
        <w:rPr>
          <w:rFonts w:ascii="Times New Roman" w:hAnsi="Times New Roman" w:cs="Times New Roman"/>
          <w:sz w:val="26"/>
          <w:szCs w:val="26"/>
        </w:rPr>
        <w:t xml:space="preserve"> или иного лица, уполномоченного на это директором общества. Соответствующие работники должны быть ознакомлены под подпись со всеми локальными правовыми актами Организации в области персональных данных, </w:t>
      </w:r>
      <w:r w:rsidRPr="006F30DB">
        <w:rPr>
          <w:rFonts w:ascii="Times New Roman" w:hAnsi="Times New Roman" w:cs="Times New Roman"/>
          <w:sz w:val="26"/>
          <w:szCs w:val="26"/>
        </w:rPr>
        <w:t>а также должны подписать обязательство неразглашения персональных данных</w:t>
      </w:r>
      <w:r w:rsidR="009126AB">
        <w:rPr>
          <w:rFonts w:ascii="Times New Roman" w:hAnsi="Times New Roman" w:cs="Times New Roman"/>
          <w:sz w:val="26"/>
          <w:szCs w:val="26"/>
        </w:rPr>
        <w:t xml:space="preserve"> </w:t>
      </w:r>
      <w:r w:rsidR="009126AB" w:rsidRPr="009126AB">
        <w:rPr>
          <w:rFonts w:ascii="Times New Roman" w:hAnsi="Times New Roman" w:cs="Times New Roman"/>
          <w:b/>
          <w:sz w:val="26"/>
          <w:szCs w:val="26"/>
        </w:rPr>
        <w:t>(Приложение 3. Обязательство о неразглашении персональных данных)</w:t>
      </w:r>
      <w:r w:rsidRPr="009126AB">
        <w:rPr>
          <w:rFonts w:ascii="Times New Roman" w:hAnsi="Times New Roman" w:cs="Times New Roman"/>
          <w:b/>
          <w:sz w:val="26"/>
          <w:szCs w:val="26"/>
        </w:rPr>
        <w:t>.</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7.4.5. Работникам Организации, не имеющим надлежащим образом оформленного допуска, доступ к персональным данным запрещается.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7.5. Передача.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7.5.2. Передача персональных данных третьим лицам,  допускается только при наличии согласия субъекта либо иного законного основания.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7.5.3. При передаче персональных данных третьим лицам субъект должен быть уведомлен о такой передаче, за исключением случаев, определенных закон</w:t>
      </w:r>
      <w:r w:rsidR="008F0D76">
        <w:rPr>
          <w:rFonts w:ascii="Times New Roman" w:hAnsi="Times New Roman" w:cs="Times New Roman"/>
          <w:sz w:val="26"/>
          <w:szCs w:val="26"/>
        </w:rPr>
        <w:t>одательством.</w:t>
      </w:r>
    </w:p>
    <w:p w:rsid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5D478D" w:rsidRDefault="009A2287" w:rsidP="005D478D">
      <w:pPr>
        <w:pStyle w:val="a7"/>
        <w:ind w:firstLine="567"/>
        <w:jc w:val="both"/>
        <w:rPr>
          <w:sz w:val="26"/>
          <w:szCs w:val="26"/>
        </w:rPr>
      </w:pPr>
      <w:r>
        <w:rPr>
          <w:rFonts w:cs="Times New Roman"/>
          <w:sz w:val="26"/>
          <w:szCs w:val="26"/>
        </w:rPr>
        <w:t>7.5.</w:t>
      </w:r>
      <w:r w:rsidR="005D478D">
        <w:rPr>
          <w:rFonts w:cs="Times New Roman"/>
          <w:sz w:val="26"/>
          <w:szCs w:val="26"/>
        </w:rPr>
        <w:t>5</w:t>
      </w:r>
      <w:r>
        <w:rPr>
          <w:rFonts w:cs="Times New Roman"/>
          <w:sz w:val="26"/>
          <w:szCs w:val="26"/>
        </w:rPr>
        <w:t>. Трансграничная передача персональных данных осуществляется в процессе предоставления иностранным организациям, предоставившим иностранную безвозмездную помощь</w:t>
      </w:r>
      <w:r w:rsidR="005D478D">
        <w:rPr>
          <w:rFonts w:cs="Times New Roman"/>
          <w:sz w:val="26"/>
          <w:szCs w:val="26"/>
        </w:rPr>
        <w:t xml:space="preserve"> (далее – ИБП)</w:t>
      </w:r>
      <w:r>
        <w:rPr>
          <w:rFonts w:cs="Times New Roman"/>
          <w:sz w:val="26"/>
          <w:szCs w:val="26"/>
        </w:rPr>
        <w:t xml:space="preserve">, отчетов о целевом использовании ИБП (в том числе фото- и видеоотчетов). Конкретное содержание и объем персональных данных определяется требуемой формой отчета. </w:t>
      </w:r>
      <w:r w:rsidR="005D478D">
        <w:rPr>
          <w:rFonts w:cs="Times New Roman"/>
          <w:sz w:val="26"/>
          <w:szCs w:val="26"/>
        </w:rPr>
        <w:t>П</w:t>
      </w:r>
      <w:r>
        <w:rPr>
          <w:rFonts w:cs="Times New Roman"/>
          <w:sz w:val="26"/>
          <w:szCs w:val="26"/>
        </w:rPr>
        <w:t>риложени</w:t>
      </w:r>
      <w:r w:rsidR="005D478D">
        <w:rPr>
          <w:rFonts w:cs="Times New Roman"/>
          <w:sz w:val="26"/>
          <w:szCs w:val="26"/>
        </w:rPr>
        <w:t>ями</w:t>
      </w:r>
      <w:r>
        <w:rPr>
          <w:rFonts w:cs="Times New Roman"/>
          <w:sz w:val="26"/>
          <w:szCs w:val="26"/>
        </w:rPr>
        <w:t xml:space="preserve"> к отчету, подтверждающих </w:t>
      </w:r>
      <w:r w:rsidR="005D478D">
        <w:rPr>
          <w:rFonts w:cs="Times New Roman"/>
          <w:sz w:val="26"/>
          <w:szCs w:val="26"/>
        </w:rPr>
        <w:t xml:space="preserve">целевое использование, могут быть </w:t>
      </w:r>
      <w:r>
        <w:rPr>
          <w:rFonts w:cs="Times New Roman"/>
          <w:sz w:val="26"/>
          <w:szCs w:val="26"/>
        </w:rPr>
        <w:t xml:space="preserve"> </w:t>
      </w:r>
      <w:r w:rsidR="005D478D">
        <w:rPr>
          <w:rFonts w:cs="Times New Roman"/>
          <w:sz w:val="26"/>
          <w:szCs w:val="26"/>
        </w:rPr>
        <w:t>копии ведомостей распределения ИБП, списки участников благотворительных, мероприятий, фото- и видеоизображения. Отчеты передаются посредством электронной почты на электронные адреса, указанные отправителем ИБП. Трансграничная передача осуществляется на территорию государств, в которых обеспечен надлежащий уровень защиты прав субъектов персональных данных (в соответствии с</w:t>
      </w:r>
      <w:r w:rsidR="005D478D" w:rsidRPr="005D478D">
        <w:t xml:space="preserve"> </w:t>
      </w:r>
      <w:r w:rsidR="005D478D" w:rsidRPr="005D478D">
        <w:rPr>
          <w:sz w:val="26"/>
          <w:szCs w:val="26"/>
        </w:rPr>
        <w:t>Конвенци</w:t>
      </w:r>
      <w:r w:rsidR="005D478D">
        <w:rPr>
          <w:sz w:val="26"/>
          <w:szCs w:val="26"/>
        </w:rPr>
        <w:t>ей</w:t>
      </w:r>
      <w:r w:rsidR="005D478D" w:rsidRPr="005D478D">
        <w:rPr>
          <w:sz w:val="26"/>
          <w:szCs w:val="26"/>
        </w:rPr>
        <w:t xml:space="preserve"> Совета Европы о защите физических лиц при автоматизированной обработке персональных данных от 28.01.1981).</w:t>
      </w:r>
    </w:p>
    <w:p w:rsidR="005D478D" w:rsidRDefault="0057136D" w:rsidP="005D478D">
      <w:pPr>
        <w:pStyle w:val="a7"/>
        <w:ind w:firstLine="567"/>
        <w:jc w:val="both"/>
        <w:rPr>
          <w:rFonts w:cs="Times New Roman"/>
          <w:sz w:val="26"/>
          <w:szCs w:val="26"/>
        </w:rPr>
      </w:pPr>
      <w:r w:rsidRPr="0057136D">
        <w:rPr>
          <w:rFonts w:cs="Times New Roman"/>
          <w:sz w:val="26"/>
          <w:szCs w:val="26"/>
        </w:rPr>
        <w:t>7.5.</w:t>
      </w:r>
      <w:r w:rsidR="0063060F">
        <w:rPr>
          <w:rFonts w:cs="Times New Roman"/>
          <w:sz w:val="26"/>
          <w:szCs w:val="26"/>
        </w:rPr>
        <w:t>6</w:t>
      </w:r>
      <w:r w:rsidRPr="0057136D">
        <w:rPr>
          <w:rFonts w:cs="Times New Roman"/>
          <w:sz w:val="26"/>
          <w:szCs w:val="26"/>
        </w:rPr>
        <w:t>.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57136D" w:rsidRPr="005D478D" w:rsidRDefault="0057136D" w:rsidP="005D478D">
      <w:pPr>
        <w:pStyle w:val="a7"/>
        <w:ind w:firstLine="567"/>
        <w:jc w:val="both"/>
        <w:rPr>
          <w:sz w:val="26"/>
          <w:szCs w:val="26"/>
        </w:rPr>
      </w:pPr>
      <w:r w:rsidRPr="0057136D">
        <w:rPr>
          <w:rFonts w:cs="Times New Roman"/>
          <w:sz w:val="26"/>
          <w:szCs w:val="26"/>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обработка персональных данных осуществляется в рамках исполнения международных договоров Республики Беларусь;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получено соответствующее разрешение уполномоченного органа по защите прав субъектов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w:t>
      </w:r>
      <w:r w:rsidR="0063060F">
        <w:rPr>
          <w:rFonts w:ascii="Times New Roman" w:hAnsi="Times New Roman" w:cs="Times New Roman"/>
          <w:sz w:val="26"/>
          <w:szCs w:val="26"/>
        </w:rPr>
        <w:t>7</w:t>
      </w:r>
      <w:r w:rsidRPr="0057136D">
        <w:rPr>
          <w:rFonts w:ascii="Times New Roman" w:hAnsi="Times New Roman" w:cs="Times New Roman"/>
          <w:sz w:val="26"/>
          <w:szCs w:val="26"/>
        </w:rPr>
        <w:t>.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подтверждение того, что это правило соблюдено.</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w:t>
      </w:r>
      <w:r w:rsidR="0063060F">
        <w:rPr>
          <w:rFonts w:ascii="Times New Roman" w:hAnsi="Times New Roman" w:cs="Times New Roman"/>
          <w:sz w:val="26"/>
          <w:szCs w:val="26"/>
        </w:rPr>
        <w:t>8</w:t>
      </w:r>
      <w:r w:rsidRPr="0057136D">
        <w:rPr>
          <w:rFonts w:ascii="Times New Roman" w:hAnsi="Times New Roman" w:cs="Times New Roman"/>
          <w:sz w:val="26"/>
          <w:szCs w:val="26"/>
        </w:rPr>
        <w:t>.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w:t>
      </w:r>
      <w:r w:rsidR="0063060F">
        <w:rPr>
          <w:rFonts w:ascii="Times New Roman" w:hAnsi="Times New Roman" w:cs="Times New Roman"/>
          <w:sz w:val="26"/>
          <w:szCs w:val="26"/>
        </w:rPr>
        <w:t>9</w:t>
      </w:r>
      <w:bookmarkStart w:id="3" w:name="_GoBack"/>
      <w:bookmarkEnd w:id="3"/>
      <w:r w:rsidRPr="0057136D">
        <w:rPr>
          <w:rFonts w:ascii="Times New Roman" w:hAnsi="Times New Roman" w:cs="Times New Roman"/>
          <w:sz w:val="26"/>
          <w:szCs w:val="26"/>
        </w:rPr>
        <w:t>.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7.6. Поручение обработки.</w:t>
      </w:r>
    </w:p>
    <w:p w:rsidR="002B28E8" w:rsidRDefault="0057136D" w:rsidP="002B28E8">
      <w:pPr>
        <w:pStyle w:val="ConsPlusNormal"/>
        <w:spacing w:before="200"/>
        <w:ind w:firstLine="539"/>
        <w:contextualSpacing/>
        <w:jc w:val="both"/>
        <w:rPr>
          <w:rFonts w:ascii="Times New Roman" w:hAnsi="Times New Roman" w:cs="Times New Roman"/>
          <w:b/>
          <w:sz w:val="26"/>
          <w:szCs w:val="26"/>
        </w:rPr>
      </w:pPr>
      <w:r w:rsidRPr="0057136D">
        <w:rPr>
          <w:rFonts w:ascii="Times New Roman" w:hAnsi="Times New Roman" w:cs="Times New Roman"/>
          <w:sz w:val="26"/>
          <w:szCs w:val="26"/>
        </w:rPr>
        <w:t>7.6.1. Организация вправе поручить обработку персональных данных уполномоченному лицу</w:t>
      </w:r>
      <w:r w:rsidR="008F0D76">
        <w:rPr>
          <w:rFonts w:ascii="Times New Roman" w:hAnsi="Times New Roman" w:cs="Times New Roman"/>
          <w:sz w:val="26"/>
          <w:szCs w:val="26"/>
        </w:rPr>
        <w:t xml:space="preserve"> на основании Договора</w:t>
      </w:r>
      <w:r w:rsidR="002B28E8">
        <w:rPr>
          <w:rFonts w:ascii="Times New Roman" w:hAnsi="Times New Roman" w:cs="Times New Roman"/>
          <w:sz w:val="26"/>
          <w:szCs w:val="26"/>
        </w:rPr>
        <w:t>.</w:t>
      </w:r>
      <w:r w:rsidR="008F0D76">
        <w:rPr>
          <w:rFonts w:ascii="Times New Roman" w:hAnsi="Times New Roman" w:cs="Times New Roman"/>
          <w:sz w:val="26"/>
          <w:szCs w:val="26"/>
        </w:rPr>
        <w:t xml:space="preserve"> (</w:t>
      </w:r>
      <w:r w:rsidR="002B28E8" w:rsidRPr="009126AB">
        <w:rPr>
          <w:rFonts w:ascii="Times New Roman" w:hAnsi="Times New Roman" w:cs="Times New Roman"/>
          <w:b/>
          <w:sz w:val="26"/>
          <w:szCs w:val="26"/>
        </w:rPr>
        <w:t xml:space="preserve">Приложение </w:t>
      </w:r>
      <w:r w:rsidR="002B28E8">
        <w:rPr>
          <w:rFonts w:ascii="Times New Roman" w:hAnsi="Times New Roman" w:cs="Times New Roman"/>
          <w:b/>
          <w:sz w:val="26"/>
          <w:szCs w:val="26"/>
        </w:rPr>
        <w:t>4</w:t>
      </w:r>
      <w:r w:rsidR="002B28E8" w:rsidRPr="009126AB">
        <w:rPr>
          <w:rFonts w:ascii="Times New Roman" w:hAnsi="Times New Roman" w:cs="Times New Roman"/>
          <w:b/>
          <w:sz w:val="26"/>
          <w:szCs w:val="26"/>
        </w:rPr>
        <w:t xml:space="preserve">. </w:t>
      </w:r>
      <w:r w:rsidR="002B28E8">
        <w:rPr>
          <w:rFonts w:ascii="Times New Roman" w:hAnsi="Times New Roman" w:cs="Times New Roman"/>
          <w:b/>
          <w:sz w:val="26"/>
          <w:szCs w:val="26"/>
        </w:rPr>
        <w:t>Договор поручения на обработку персональных данных</w:t>
      </w:r>
      <w:r w:rsidR="002B28E8" w:rsidRPr="009126AB">
        <w:rPr>
          <w:rFonts w:ascii="Times New Roman" w:hAnsi="Times New Roman" w:cs="Times New Roman"/>
          <w:b/>
          <w:sz w:val="26"/>
          <w:szCs w:val="26"/>
        </w:rPr>
        <w:t>).</w:t>
      </w:r>
    </w:p>
    <w:p w:rsidR="0057136D" w:rsidRPr="002B28E8" w:rsidRDefault="0057136D" w:rsidP="002B28E8">
      <w:pPr>
        <w:pStyle w:val="ConsPlusNormal"/>
        <w:spacing w:before="200"/>
        <w:ind w:firstLine="539"/>
        <w:contextualSpacing/>
        <w:jc w:val="both"/>
        <w:rPr>
          <w:rFonts w:ascii="Times New Roman" w:hAnsi="Times New Roman" w:cs="Times New Roman"/>
          <w:b/>
          <w:sz w:val="26"/>
          <w:szCs w:val="26"/>
        </w:rPr>
      </w:pPr>
      <w:r w:rsidRPr="0057136D">
        <w:rPr>
          <w:rFonts w:ascii="Times New Roman" w:hAnsi="Times New Roman" w:cs="Times New Roman"/>
          <w:sz w:val="26"/>
          <w:szCs w:val="26"/>
        </w:rPr>
        <w:t>7.6.2. В договоре между Оператором и уполномоченным лицом, акте законодательства либо решении государственного органа должны быть определены:</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цели обработки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перечень действий, которые будут совершаться с персональными данными уполномоченным лицом;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обязанности по соблюдению конфиденциальности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меры по обеспечению защиты персональных данных в соответствии со ст. 17 Закона о защите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7.6.3.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7.6.4.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7.7. Защита.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7.7.1. Под защитой персональных данных понимается ряд правовых, организационных и технических мер, направленных на: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a)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соблюдение конфиденциальности информации ограниченного доступа;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реализацию права на доступ к информации.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7.7.2. Для защиты персональных данных Организация принимает необходимые предусмотренные законом меры (включая, но не ограничиваясь):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a)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обеспечивает условия для хранения документов, содержащих персональные данные, в ограниченном доступе;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 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е) внедряет программные и технические средства защиты информации в электронном виде;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ж) 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7.7.3. Для защиты персональных данных при их обработке в информационных системах Организация проводит необходимые предусмотренные законом мероприятия (включая, но не ограничиваясь):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a) определение угроз безопасности персональных данных при их обработке;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учет машинных носителей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г) обнаружение фактов несанкционированного доступа к персональным данным и принятие мер;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 восстановление персональных данных, модифицированных или уничтоженных вследствие несанкционированного доступа к ним;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7.7.4. В Организации назначаются лица, ответственные за организацию обработки персональных данных.</w:t>
      </w:r>
    </w:p>
    <w:p w:rsidR="00B63F3D" w:rsidRDefault="0057136D" w:rsidP="00374184">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7.7.5. В Организации принимаются иные меры, направленные на обеспечение выполнения Организацией обязанностей в сфере персональных данных, предусмотренных действующим законодательством Республики Беларусь.</w:t>
      </w:r>
    </w:p>
    <w:p w:rsidR="00B63F3D" w:rsidRPr="0057136D" w:rsidRDefault="00B63F3D" w:rsidP="0057136D">
      <w:pPr>
        <w:pStyle w:val="ConsPlusNormal"/>
        <w:spacing w:before="200"/>
        <w:ind w:firstLine="540"/>
        <w:contextualSpacing/>
        <w:jc w:val="both"/>
        <w:rPr>
          <w:rFonts w:ascii="Times New Roman" w:hAnsi="Times New Roman" w:cs="Times New Roman"/>
          <w:sz w:val="26"/>
          <w:szCs w:val="26"/>
        </w:rPr>
      </w:pPr>
    </w:p>
    <w:p w:rsidR="0057136D" w:rsidRPr="0057136D" w:rsidRDefault="0057136D" w:rsidP="0057136D">
      <w:pPr>
        <w:pStyle w:val="ConsPlusNormal"/>
        <w:ind w:firstLine="540"/>
        <w:jc w:val="both"/>
        <w:rPr>
          <w:rFonts w:ascii="Times New Roman" w:hAnsi="Times New Roman" w:cs="Times New Roman"/>
          <w:sz w:val="26"/>
          <w:szCs w:val="26"/>
        </w:rPr>
      </w:pPr>
    </w:p>
    <w:p w:rsidR="00B63F3D" w:rsidRPr="00B63F3D" w:rsidRDefault="00B63F3D" w:rsidP="00B63F3D">
      <w:pPr>
        <w:pStyle w:val="ConsPlusNormal"/>
        <w:contextualSpacing/>
        <w:jc w:val="center"/>
        <w:rPr>
          <w:rFonts w:ascii="Times New Roman" w:hAnsi="Times New Roman" w:cs="Times New Roman"/>
          <w:sz w:val="26"/>
          <w:szCs w:val="26"/>
        </w:rPr>
      </w:pPr>
      <w:r w:rsidRPr="00B63F3D">
        <w:rPr>
          <w:rFonts w:ascii="Times New Roman" w:hAnsi="Times New Roman" w:cs="Times New Roman"/>
          <w:b/>
          <w:bCs/>
          <w:sz w:val="26"/>
          <w:szCs w:val="26"/>
        </w:rPr>
        <w:t>ГЛАВА 8</w:t>
      </w:r>
    </w:p>
    <w:p w:rsidR="00B63F3D" w:rsidRPr="00B63F3D" w:rsidRDefault="00B63F3D" w:rsidP="00B63F3D">
      <w:pPr>
        <w:pStyle w:val="ConsPlusNormal"/>
        <w:contextualSpacing/>
        <w:jc w:val="center"/>
        <w:rPr>
          <w:rFonts w:ascii="Times New Roman" w:hAnsi="Times New Roman" w:cs="Times New Roman"/>
          <w:sz w:val="26"/>
          <w:szCs w:val="26"/>
        </w:rPr>
      </w:pPr>
      <w:r w:rsidRPr="00B63F3D">
        <w:rPr>
          <w:rFonts w:ascii="Times New Roman" w:hAnsi="Times New Roman" w:cs="Times New Roman"/>
          <w:b/>
          <w:bCs/>
          <w:sz w:val="26"/>
          <w:szCs w:val="26"/>
        </w:rPr>
        <w:t>ПРАВА И ОБЯЗАННОСТИ СУБЪЕКТОВ ПЕРСОНАЛЬНЫХ ДАННЫХ</w:t>
      </w:r>
    </w:p>
    <w:p w:rsidR="00B63F3D" w:rsidRPr="00B63F3D" w:rsidRDefault="00B63F3D" w:rsidP="00B63F3D">
      <w:pPr>
        <w:pStyle w:val="ConsPlusNormal"/>
        <w:contextualSpacing/>
        <w:jc w:val="center"/>
        <w:rPr>
          <w:rFonts w:ascii="Times New Roman" w:hAnsi="Times New Roman" w:cs="Times New Roman"/>
          <w:sz w:val="26"/>
          <w:szCs w:val="26"/>
        </w:rPr>
      </w:pPr>
    </w:p>
    <w:p w:rsidR="00B63F3D" w:rsidRPr="00B63F3D" w:rsidRDefault="00B63F3D" w:rsidP="00B63F3D">
      <w:pPr>
        <w:pStyle w:val="ConsPlusNormal"/>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8.1. Субъект персональных данных вправе: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а) в любое время без объяснения причин отозвать свое согласие посредством подачи Оператору заявления в порядке, установленном ст. 14 Закона о защите персональных данных, либо в форме, посредством которой получено его согласие;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б) получить информацию, касающуюся обработки своих персональных данных, содержащую:</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подтверждение факта обработки персональных данных Оператором (уполномоченным лицом);</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его персональные данные и источник их получения;</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правовые основания и цели обработки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срок, на который дано его согласие;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иную информацию, предусмотренную законодательством;</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в)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г)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 Заявление субъекта персональных данных должно содержать:</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фамилию, собственное имя, отчество (если таковое имеется) субъекта персональных данных, адрес его места жительства (места пребывания);</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дату рождения субъекта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данные документа</w:t>
      </w:r>
      <w:r w:rsidRPr="00B63F3D">
        <w:rPr>
          <w:rFonts w:ascii="Times New Roman" w:hAnsi="Times New Roman" w:cs="Times New Roman"/>
          <w:sz w:val="26"/>
          <w:szCs w:val="26"/>
        </w:rPr>
        <w:t>,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изложение сути требований субъекта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личную подпись либо электронную цифровую подпись субъекта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д)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Законом о защите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8.2. Право субъекта на доступ к его персональным данным может быть ограничено в соответствии с законодательством Республики Беларусь.</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8.3. Все обращения субъектов или их представителей в связи с обработкой их персональных данных регистрируются в соответствующем журнале.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8.4. Субъект персональных данных обязан:</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a) предоставлять Организации достоверные персональные данные;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б) своевременно сообщать Организации об изменениях и дополнениях своих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в) 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г) исполнять иные обязанности,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F12C76" w:rsidRDefault="00F12C76" w:rsidP="000A7217">
      <w:pPr>
        <w:spacing w:after="0"/>
        <w:ind w:firstLine="709"/>
        <w:contextualSpacing/>
        <w:jc w:val="both"/>
        <w:rPr>
          <w:rFonts w:ascii="Times New Roman" w:hAnsi="Times New Roman" w:cs="Times New Roman"/>
          <w:sz w:val="26"/>
          <w:szCs w:val="26"/>
        </w:rPr>
      </w:pPr>
    </w:p>
    <w:p w:rsidR="000D4D6B" w:rsidRPr="000D4D6B" w:rsidRDefault="000D4D6B" w:rsidP="000D4D6B">
      <w:pPr>
        <w:pStyle w:val="ConsPlusNormal"/>
        <w:contextualSpacing/>
        <w:jc w:val="center"/>
        <w:rPr>
          <w:rFonts w:ascii="Times New Roman" w:hAnsi="Times New Roman" w:cs="Times New Roman"/>
          <w:sz w:val="26"/>
          <w:szCs w:val="26"/>
        </w:rPr>
      </w:pPr>
      <w:r w:rsidRPr="000D4D6B">
        <w:rPr>
          <w:rFonts w:ascii="Times New Roman" w:hAnsi="Times New Roman" w:cs="Times New Roman"/>
          <w:b/>
          <w:bCs/>
          <w:sz w:val="26"/>
          <w:szCs w:val="26"/>
        </w:rPr>
        <w:t>ГЛАВА 9</w:t>
      </w:r>
    </w:p>
    <w:p w:rsidR="000D4D6B" w:rsidRPr="000D4D6B" w:rsidRDefault="000D4D6B" w:rsidP="000D4D6B">
      <w:pPr>
        <w:pStyle w:val="ConsPlusNormal"/>
        <w:contextualSpacing/>
        <w:jc w:val="center"/>
        <w:rPr>
          <w:rFonts w:ascii="Times New Roman" w:hAnsi="Times New Roman" w:cs="Times New Roman"/>
          <w:sz w:val="26"/>
          <w:szCs w:val="26"/>
        </w:rPr>
      </w:pPr>
      <w:r w:rsidRPr="000D4D6B">
        <w:rPr>
          <w:rFonts w:ascii="Times New Roman" w:hAnsi="Times New Roman" w:cs="Times New Roman"/>
          <w:b/>
          <w:bCs/>
          <w:sz w:val="26"/>
          <w:szCs w:val="26"/>
        </w:rPr>
        <w:t>ПРАВА И ОБЯЗАННОСТИ ОРГАНИЗАЦИИ</w:t>
      </w:r>
    </w:p>
    <w:p w:rsidR="000D4D6B" w:rsidRPr="000D4D6B" w:rsidRDefault="000D4D6B" w:rsidP="000D4D6B">
      <w:pPr>
        <w:pStyle w:val="ConsPlusNormal"/>
        <w:contextualSpacing/>
        <w:jc w:val="center"/>
        <w:rPr>
          <w:rFonts w:ascii="Times New Roman" w:hAnsi="Times New Roman" w:cs="Times New Roman"/>
          <w:sz w:val="26"/>
          <w:szCs w:val="26"/>
        </w:rPr>
      </w:pPr>
    </w:p>
    <w:p w:rsidR="000D4D6B" w:rsidRPr="000D4D6B" w:rsidRDefault="000D4D6B" w:rsidP="000D4D6B">
      <w:pPr>
        <w:pStyle w:val="ConsPlusNormal"/>
        <w:ind w:firstLine="540"/>
        <w:contextualSpacing/>
        <w:jc w:val="both"/>
        <w:rPr>
          <w:rFonts w:ascii="Times New Roman" w:hAnsi="Times New Roman" w:cs="Times New Roman"/>
          <w:sz w:val="26"/>
          <w:szCs w:val="26"/>
        </w:rPr>
      </w:pPr>
      <w:r w:rsidRPr="000D4D6B">
        <w:rPr>
          <w:rFonts w:ascii="Times New Roman" w:hAnsi="Times New Roman" w:cs="Times New Roman"/>
          <w:sz w:val="26"/>
          <w:szCs w:val="26"/>
        </w:rPr>
        <w:t>9.1. Организация вправе:</w:t>
      </w:r>
    </w:p>
    <w:p w:rsidR="000D4D6B" w:rsidRPr="000D4D6B" w:rsidRDefault="000D4D6B" w:rsidP="000D4D6B">
      <w:pPr>
        <w:pStyle w:val="ConsPlusNormal"/>
        <w:spacing w:before="200"/>
        <w:ind w:firstLine="540"/>
        <w:contextualSpacing/>
        <w:jc w:val="both"/>
        <w:rPr>
          <w:rFonts w:ascii="Times New Roman" w:hAnsi="Times New Roman" w:cs="Times New Roman"/>
          <w:sz w:val="26"/>
          <w:szCs w:val="26"/>
        </w:rPr>
      </w:pPr>
      <w:r w:rsidRPr="000D4D6B">
        <w:rPr>
          <w:rFonts w:ascii="Times New Roman" w:hAnsi="Times New Roman" w:cs="Times New Roman"/>
          <w:sz w:val="26"/>
          <w:szCs w:val="26"/>
        </w:rPr>
        <w:t>a) устанавливать правила обработки персональных данных в Организации,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0D4D6B" w:rsidRDefault="000D4D6B" w:rsidP="000D4D6B">
      <w:pPr>
        <w:pStyle w:val="ConsPlusNormal"/>
        <w:spacing w:before="200"/>
        <w:ind w:firstLine="540"/>
        <w:contextualSpacing/>
        <w:jc w:val="both"/>
        <w:rPr>
          <w:rFonts w:ascii="Times New Roman" w:hAnsi="Times New Roman" w:cs="Times New Roman"/>
          <w:sz w:val="26"/>
          <w:szCs w:val="26"/>
        </w:rPr>
      </w:pPr>
      <w:r w:rsidRPr="000D4D6B">
        <w:rPr>
          <w:rFonts w:ascii="Times New Roman" w:hAnsi="Times New Roman" w:cs="Times New Roman"/>
          <w:sz w:val="26"/>
          <w:szCs w:val="26"/>
        </w:rPr>
        <w:t>б) осуществлять иные права,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0D4D6B" w:rsidRDefault="000D4D6B" w:rsidP="000D4D6B">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9.2. Контроль за соблюдением законодательства Республики Беларусь и локальных нормативных актов Организации в области персональных данных, в том числе требований к защите персональных данных, осуществляется лицом, ответственным за организацию об</w:t>
      </w:r>
      <w:r w:rsidR="00374184">
        <w:rPr>
          <w:rFonts w:ascii="Times New Roman" w:hAnsi="Times New Roman" w:cs="Times New Roman"/>
          <w:sz w:val="26"/>
          <w:szCs w:val="26"/>
        </w:rPr>
        <w:t>р</w:t>
      </w:r>
      <w:r>
        <w:rPr>
          <w:rFonts w:ascii="Times New Roman" w:hAnsi="Times New Roman" w:cs="Times New Roman"/>
          <w:sz w:val="26"/>
          <w:szCs w:val="26"/>
        </w:rPr>
        <w:t>аботки персональных данных в Организации.</w:t>
      </w:r>
    </w:p>
    <w:p w:rsidR="000D4D6B" w:rsidRPr="000D4D6B" w:rsidRDefault="000D4D6B" w:rsidP="000D4D6B">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9.3. Персональная ответственность за соблюдение требований законодательства Республики Беларусь и локальных нормативных актов </w:t>
      </w:r>
      <w:r w:rsidR="00DD243C">
        <w:rPr>
          <w:rFonts w:ascii="Times New Roman" w:hAnsi="Times New Roman" w:cs="Times New Roman"/>
          <w:sz w:val="26"/>
          <w:szCs w:val="26"/>
        </w:rPr>
        <w:t>Организации, а также за обеспечение конфиденциальности и безопасности персональных данных в Организации возлагается на руководителя.</w:t>
      </w:r>
    </w:p>
    <w:p w:rsidR="00B63F3D" w:rsidRPr="000D4D6B" w:rsidRDefault="00B63F3D" w:rsidP="000A7217">
      <w:pPr>
        <w:spacing w:after="0"/>
        <w:ind w:firstLine="709"/>
        <w:contextualSpacing/>
        <w:jc w:val="both"/>
        <w:rPr>
          <w:rFonts w:ascii="Times New Roman" w:hAnsi="Times New Roman" w:cs="Times New Roman"/>
          <w:sz w:val="26"/>
          <w:szCs w:val="26"/>
        </w:rPr>
      </w:pPr>
    </w:p>
    <w:sectPr w:rsidR="00B63F3D" w:rsidRPr="000D4D6B" w:rsidSect="0057211F">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8E8" w:rsidRDefault="002B28E8" w:rsidP="0057211F">
      <w:pPr>
        <w:spacing w:after="0" w:line="240" w:lineRule="auto"/>
      </w:pPr>
      <w:r>
        <w:separator/>
      </w:r>
    </w:p>
  </w:endnote>
  <w:endnote w:type="continuationSeparator" w:id="0">
    <w:p w:rsidR="002B28E8" w:rsidRDefault="002B28E8" w:rsidP="0057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8E8" w:rsidRDefault="002B28E8" w:rsidP="0057211F">
      <w:pPr>
        <w:spacing w:after="0" w:line="240" w:lineRule="auto"/>
      </w:pPr>
      <w:r>
        <w:separator/>
      </w:r>
    </w:p>
  </w:footnote>
  <w:footnote w:type="continuationSeparator" w:id="0">
    <w:p w:rsidR="002B28E8" w:rsidRDefault="002B28E8" w:rsidP="00572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674455"/>
      <w:docPartObj>
        <w:docPartGallery w:val="Page Numbers (Top of Page)"/>
        <w:docPartUnique/>
      </w:docPartObj>
    </w:sdtPr>
    <w:sdtEndPr/>
    <w:sdtContent>
      <w:p w:rsidR="002B28E8" w:rsidRDefault="0063060F">
        <w:pPr>
          <w:pStyle w:val="a3"/>
          <w:jc w:val="right"/>
        </w:pPr>
        <w:r>
          <w:rPr>
            <w:noProof/>
          </w:rPr>
          <w:fldChar w:fldCharType="begin"/>
        </w:r>
        <w:r>
          <w:rPr>
            <w:noProof/>
          </w:rPr>
          <w:instrText>PAGE   \* MERG</w:instrText>
        </w:r>
        <w:r>
          <w:rPr>
            <w:noProof/>
          </w:rPr>
          <w:instrText>EFORMAT</w:instrText>
        </w:r>
        <w:r>
          <w:rPr>
            <w:noProof/>
          </w:rPr>
          <w:fldChar w:fldCharType="separate"/>
        </w:r>
        <w:r w:rsidR="007B552D">
          <w:rPr>
            <w:noProof/>
          </w:rPr>
          <w:t>15</w:t>
        </w:r>
        <w:r>
          <w:rPr>
            <w:noProof/>
          </w:rPr>
          <w:fldChar w:fldCharType="end"/>
        </w:r>
      </w:p>
    </w:sdtContent>
  </w:sdt>
  <w:p w:rsidR="002B28E8" w:rsidRDefault="002B28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833"/>
    <w:rsid w:val="00082C47"/>
    <w:rsid w:val="000A7217"/>
    <w:rsid w:val="000D4D6B"/>
    <w:rsid w:val="0011323A"/>
    <w:rsid w:val="00157603"/>
    <w:rsid w:val="0020554E"/>
    <w:rsid w:val="002356B8"/>
    <w:rsid w:val="002B28E8"/>
    <w:rsid w:val="00374184"/>
    <w:rsid w:val="0044393D"/>
    <w:rsid w:val="004F2425"/>
    <w:rsid w:val="0057136D"/>
    <w:rsid w:val="0057211F"/>
    <w:rsid w:val="005D478D"/>
    <w:rsid w:val="005E1DA0"/>
    <w:rsid w:val="00615F61"/>
    <w:rsid w:val="0063060F"/>
    <w:rsid w:val="006C0B77"/>
    <w:rsid w:val="006C3BF2"/>
    <w:rsid w:val="006C653B"/>
    <w:rsid w:val="006E6FF8"/>
    <w:rsid w:val="006F0B94"/>
    <w:rsid w:val="006F30DB"/>
    <w:rsid w:val="00702D5E"/>
    <w:rsid w:val="00717833"/>
    <w:rsid w:val="00787F6B"/>
    <w:rsid w:val="007B552D"/>
    <w:rsid w:val="00822A13"/>
    <w:rsid w:val="008242FF"/>
    <w:rsid w:val="00870751"/>
    <w:rsid w:val="008845EA"/>
    <w:rsid w:val="008F0D76"/>
    <w:rsid w:val="009126AB"/>
    <w:rsid w:val="00922C48"/>
    <w:rsid w:val="009A2287"/>
    <w:rsid w:val="009E195C"/>
    <w:rsid w:val="009E3ED6"/>
    <w:rsid w:val="00A414A6"/>
    <w:rsid w:val="00AF16A1"/>
    <w:rsid w:val="00B41BF7"/>
    <w:rsid w:val="00B63F3D"/>
    <w:rsid w:val="00B915B7"/>
    <w:rsid w:val="00CE2A0B"/>
    <w:rsid w:val="00D21440"/>
    <w:rsid w:val="00DA7274"/>
    <w:rsid w:val="00DD243C"/>
    <w:rsid w:val="00DD51B2"/>
    <w:rsid w:val="00E227A3"/>
    <w:rsid w:val="00EA59DF"/>
    <w:rsid w:val="00ED5523"/>
    <w:rsid w:val="00EE4070"/>
    <w:rsid w:val="00F12C76"/>
    <w:rsid w:val="00F3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A1F6"/>
  <w15:docId w15:val="{1777F289-C90B-4E43-B848-714D741D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BF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1">
    <w:name w:val="cap1"/>
    <w:basedOn w:val="a"/>
    <w:rsid w:val="00B41BF7"/>
    <w:pPr>
      <w:spacing w:after="0" w:line="240" w:lineRule="auto"/>
    </w:pPr>
    <w:rPr>
      <w:rFonts w:ascii="Times New Roman" w:eastAsia="Times New Roman" w:hAnsi="Times New Roman" w:cs="Times New Roman"/>
      <w:lang w:eastAsia="ru-RU"/>
    </w:rPr>
  </w:style>
  <w:style w:type="paragraph" w:customStyle="1" w:styleId="capu1">
    <w:name w:val="capu1"/>
    <w:basedOn w:val="a"/>
    <w:rsid w:val="00B41BF7"/>
    <w:pPr>
      <w:spacing w:after="120" w:line="240" w:lineRule="auto"/>
    </w:pPr>
    <w:rPr>
      <w:rFonts w:ascii="Times New Roman" w:eastAsia="Times New Roman" w:hAnsi="Times New Roman" w:cs="Times New Roman"/>
      <w:lang w:eastAsia="ru-RU"/>
    </w:rPr>
  </w:style>
  <w:style w:type="paragraph" w:customStyle="1" w:styleId="ConsPlusNormal">
    <w:name w:val="ConsPlusNormal"/>
    <w:rsid w:val="002356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5721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211F"/>
  </w:style>
  <w:style w:type="paragraph" w:styleId="a5">
    <w:name w:val="footer"/>
    <w:basedOn w:val="a"/>
    <w:link w:val="a6"/>
    <w:uiPriority w:val="99"/>
    <w:unhideWhenUsed/>
    <w:rsid w:val="005721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211F"/>
  </w:style>
  <w:style w:type="paragraph" w:styleId="a7">
    <w:name w:val="endnote text"/>
    <w:basedOn w:val="a"/>
    <w:link w:val="a8"/>
    <w:uiPriority w:val="99"/>
    <w:unhideWhenUsed/>
    <w:rsid w:val="005D478D"/>
    <w:pPr>
      <w:spacing w:after="0" w:line="240" w:lineRule="auto"/>
    </w:pPr>
    <w:rPr>
      <w:rFonts w:ascii="Times New Roman" w:hAnsi="Times New Roman"/>
      <w:sz w:val="20"/>
      <w:szCs w:val="20"/>
    </w:rPr>
  </w:style>
  <w:style w:type="character" w:customStyle="1" w:styleId="a8">
    <w:name w:val="Текст концевой сноски Знак"/>
    <w:basedOn w:val="a0"/>
    <w:link w:val="a7"/>
    <w:uiPriority w:val="99"/>
    <w:rsid w:val="005D478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54A7-E470-4A88-A06E-50343E25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18</Pages>
  <Words>6637</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2021-11-11T08:37:00Z</cp:lastPrinted>
  <dcterms:created xsi:type="dcterms:W3CDTF">2021-11-04T13:14:00Z</dcterms:created>
  <dcterms:modified xsi:type="dcterms:W3CDTF">2022-03-17T11:31:00Z</dcterms:modified>
</cp:coreProperties>
</file>